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55797472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  <w:bookmarkStart w:id="0" w:name="__DdeLink__57_3751635812"/>
      <w:bookmarkStart w:id="1" w:name="__DdeLink__57_3751635812"/>
    </w:p>
    <w:p>
      <w:pPr>
        <w:pStyle w:val="Normal"/>
        <w:jc w:val="both"/>
        <w:rPr>
          <w:lang w:val="uk-UA"/>
        </w:rPr>
      </w:pPr>
      <w:bookmarkStart w:id="2" w:name="__DdeLink__57_3751635812"/>
      <w:r>
        <w:rPr>
          <w:lang w:val="uk-UA"/>
        </w:rPr>
        <w:t xml:space="preserve">Про </w:t>
      </w:r>
      <w:bookmarkEnd w:id="2"/>
      <w:r>
        <w:rPr>
          <w:lang w:val="uk-UA"/>
        </w:rPr>
        <w:t>відзначення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</w:t>
      </w:r>
      <w:r>
        <w:rPr>
          <w:bCs w:val="false"/>
          <w:szCs w:val="28"/>
          <w:lang w:val="uk-UA"/>
        </w:rPr>
        <w:t>15.06.2023 № 32-9/145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за </w:t>
      </w:r>
      <w:r>
        <w:rPr>
          <w:bCs/>
          <w:color w:val="000000"/>
          <w:szCs w:val="28"/>
          <w:lang w:val="uk-UA" w:bidi="uk-UA"/>
        </w:rPr>
        <w:t xml:space="preserve">високий професіоналізм, вагомий особистий внесок у розвиток фізичної культури та спорту </w:t>
      </w:r>
      <w:r>
        <w:rPr>
          <w:bCs/>
          <w:color w:val="000000"/>
          <w:szCs w:val="28"/>
          <w:lang w:val="uk-UA" w:bidi="uk-UA"/>
        </w:rPr>
        <w:t xml:space="preserve">у </w:t>
      </w:r>
      <w:r>
        <w:rPr>
          <w:bCs/>
          <w:color w:val="000000"/>
          <w:szCs w:val="28"/>
          <w:lang w:val="uk-UA" w:bidi="uk-UA"/>
        </w:rPr>
        <w:t>Луцькій міській територіальній громаді: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 w:val="22"/>
          <w:szCs w:val="28"/>
          <w:lang w:val="uk-UA" w:bidi="uk-UA"/>
        </w:rPr>
      </w:pPr>
      <w:r>
        <w:rPr/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sz w:val="28"/>
          <w:szCs w:val="28"/>
          <w:lang w:val="uk-UA"/>
        </w:rPr>
        <w:t xml:space="preserve">ВЕДМІДЬ </w:t>
      </w:r>
      <w:r>
        <w:rPr>
          <w:bCs/>
          <w:color w:val="000000"/>
          <w:sz w:val="28"/>
          <w:szCs w:val="28"/>
          <w:lang w:val="uk-UA" w:bidi="uk-UA"/>
        </w:rPr>
        <w:t>Оксан</w:t>
      </w:r>
      <w:r>
        <w:rPr>
          <w:bCs/>
          <w:color w:val="000000"/>
          <w:sz w:val="28"/>
          <w:szCs w:val="28"/>
          <w:lang w:val="uk-UA" w:bidi="uk-UA"/>
        </w:rPr>
        <w:t>і</w:t>
      </w:r>
      <w:r>
        <w:rPr>
          <w:bCs/>
          <w:color w:val="000000"/>
          <w:sz w:val="28"/>
          <w:szCs w:val="28"/>
          <w:lang w:val="uk-UA" w:bidi="uk-UA"/>
        </w:rPr>
        <w:t xml:space="preserve">  −  </w:t>
      </w:r>
      <w:r>
        <w:rPr>
          <w:bCs/>
          <w:color w:val="000000"/>
          <w:sz w:val="28"/>
          <w:szCs w:val="28"/>
          <w:lang w:val="uk-UA" w:bidi="uk-UA"/>
        </w:rPr>
        <w:t>м</w:t>
      </w:r>
      <w:r>
        <w:rPr>
          <w:bCs/>
          <w:color w:val="000000"/>
          <w:sz w:val="28"/>
          <w:szCs w:val="28"/>
          <w:lang w:val="uk-UA" w:bidi="uk-UA"/>
        </w:rPr>
        <w:t>айстр</w:t>
      </w:r>
      <w:r>
        <w:rPr>
          <w:bCs/>
          <w:color w:val="000000"/>
          <w:sz w:val="28"/>
          <w:szCs w:val="28"/>
          <w:lang w:val="uk-UA" w:bidi="uk-UA"/>
        </w:rPr>
        <w:t>у</w:t>
      </w:r>
      <w:r>
        <w:rPr>
          <w:bCs/>
          <w:color w:val="000000"/>
          <w:sz w:val="28"/>
          <w:szCs w:val="28"/>
          <w:lang w:val="uk-UA" w:bidi="uk-UA"/>
        </w:rPr>
        <w:t xml:space="preserve"> спорту України міжнародного класу з пауерліфтингу;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 w:val="28"/>
          <w:szCs w:val="28"/>
          <w:lang w:val="uk-UA" w:bidi="uk-UA"/>
        </w:rPr>
      </w:pPr>
      <w:r>
        <w:rPr>
          <w:bCs/>
          <w:color w:val="000000"/>
          <w:sz w:val="28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 w:bidi="uk-UA"/>
        </w:rPr>
        <w:t>МОТРУНЧИК Оксан</w:t>
      </w:r>
      <w:r>
        <w:rPr>
          <w:bCs/>
          <w:color w:val="000000"/>
          <w:sz w:val="28"/>
          <w:szCs w:val="28"/>
          <w:lang w:val="uk-UA" w:bidi="uk-UA"/>
        </w:rPr>
        <w:t>і</w:t>
      </w:r>
      <w:r>
        <w:rPr>
          <w:bCs/>
          <w:color w:val="000000"/>
          <w:sz w:val="28"/>
          <w:szCs w:val="28"/>
          <w:lang w:val="uk-UA" w:bidi="uk-UA"/>
        </w:rPr>
        <w:t xml:space="preserve">  −  </w:t>
      </w:r>
      <w:r>
        <w:rPr>
          <w:bCs/>
          <w:color w:val="000000"/>
          <w:sz w:val="28"/>
          <w:szCs w:val="28"/>
          <w:lang w:val="uk-UA" w:bidi="uk-UA"/>
        </w:rPr>
        <w:t>м</w:t>
      </w:r>
      <w:r>
        <w:rPr>
          <w:bCs/>
          <w:color w:val="000000"/>
          <w:sz w:val="28"/>
          <w:szCs w:val="28"/>
          <w:lang w:val="uk-UA" w:bidi="uk-UA"/>
        </w:rPr>
        <w:t>айстр</w:t>
      </w:r>
      <w:r>
        <w:rPr>
          <w:bCs/>
          <w:color w:val="000000"/>
          <w:sz w:val="28"/>
          <w:szCs w:val="28"/>
          <w:lang w:val="uk-UA" w:bidi="uk-UA"/>
        </w:rPr>
        <w:t>у</w:t>
      </w:r>
      <w:r>
        <w:rPr>
          <w:bCs/>
          <w:color w:val="000000"/>
          <w:sz w:val="28"/>
          <w:szCs w:val="28"/>
          <w:lang w:val="uk-UA" w:bidi="uk-UA"/>
        </w:rPr>
        <w:t xml:space="preserve"> спорту України міжнародного класу з пауерліфтингу;</w:t>
      </w:r>
    </w:p>
    <w:p>
      <w:pPr>
        <w:pStyle w:val="Style16"/>
        <w:spacing w:lineRule="auto" w:line="240" w:before="0" w:after="0"/>
        <w:ind w:firstLine="567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left"/>
        <w:rPr>
          <w:lang w:val="uk-UA"/>
        </w:rPr>
      </w:pPr>
      <w:r>
        <w:rPr>
          <w:sz w:val="22"/>
          <w:szCs w:val="22"/>
          <w:lang w:val="uk-UA"/>
        </w:rPr>
        <w:tab/>
      </w:r>
      <w:r>
        <w:rPr>
          <w:sz w:val="28"/>
          <w:szCs w:val="28"/>
          <w:lang w:val="uk-UA"/>
        </w:rPr>
        <w:t>ХОМ’ЯК</w:t>
      </w:r>
      <w:r>
        <w:rPr>
          <w:sz w:val="28"/>
          <w:szCs w:val="28"/>
          <w:lang w:val="uk-UA"/>
        </w:rPr>
        <w:t xml:space="preserve">У </w:t>
      </w:r>
      <w:r>
        <w:rPr>
          <w:bCs/>
          <w:color w:val="000000"/>
          <w:sz w:val="28"/>
          <w:szCs w:val="28"/>
          <w:lang w:val="uk-UA" w:bidi="uk-UA"/>
        </w:rPr>
        <w:t>Олег</w:t>
      </w:r>
      <w:r>
        <w:rPr>
          <w:bCs/>
          <w:color w:val="000000"/>
          <w:sz w:val="28"/>
          <w:szCs w:val="28"/>
          <w:lang w:val="uk-UA" w:bidi="uk-UA"/>
        </w:rPr>
        <w:t>у</w:t>
      </w:r>
      <w:r>
        <w:rPr>
          <w:bCs/>
          <w:color w:val="000000"/>
          <w:sz w:val="28"/>
          <w:szCs w:val="28"/>
          <w:lang w:val="uk-UA" w:bidi="uk-UA"/>
        </w:rPr>
        <w:t xml:space="preserve"> − </w:t>
      </w:r>
      <w:r>
        <w:rPr>
          <w:bCs/>
          <w:color w:val="000000"/>
          <w:sz w:val="28"/>
          <w:szCs w:val="28"/>
          <w:lang w:val="uk-UA" w:bidi="uk-UA"/>
        </w:rPr>
        <w:t>з</w:t>
      </w:r>
      <w:r>
        <w:rPr>
          <w:bCs/>
          <w:color w:val="000000"/>
          <w:sz w:val="28"/>
          <w:szCs w:val="28"/>
          <w:lang w:val="uk-UA" w:bidi="uk-UA"/>
        </w:rPr>
        <w:t>аслужен</w:t>
      </w:r>
      <w:r>
        <w:rPr>
          <w:bCs/>
          <w:color w:val="000000"/>
          <w:sz w:val="28"/>
          <w:szCs w:val="28"/>
          <w:lang w:val="uk-UA" w:bidi="uk-UA"/>
        </w:rPr>
        <w:t>ому</w:t>
      </w:r>
      <w:r>
        <w:rPr>
          <w:bCs/>
          <w:color w:val="000000"/>
          <w:sz w:val="28"/>
          <w:szCs w:val="28"/>
          <w:lang w:val="uk-UA" w:bidi="uk-UA"/>
        </w:rPr>
        <w:t xml:space="preserve"> тренер</w:t>
      </w:r>
      <w:r>
        <w:rPr>
          <w:bCs/>
          <w:color w:val="000000"/>
          <w:sz w:val="28"/>
          <w:szCs w:val="28"/>
          <w:lang w:val="uk-UA" w:bidi="uk-UA"/>
        </w:rPr>
        <w:t>у</w:t>
      </w:r>
      <w:r>
        <w:rPr>
          <w:bCs/>
          <w:color w:val="000000"/>
          <w:sz w:val="28"/>
          <w:szCs w:val="28"/>
          <w:lang w:val="uk-UA" w:bidi="uk-UA"/>
        </w:rPr>
        <w:t xml:space="preserve"> України з пауерліфтингу. </w:t>
      </w:r>
    </w:p>
    <w:p>
      <w:pPr>
        <w:pStyle w:val="Style16"/>
        <w:spacing w:lineRule="auto" w:line="240" w:before="0" w:after="0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Cs w:val="28"/>
          <w:lang w:val="uk-UA" w:bidi="uk-UA"/>
        </w:rPr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 Луцької   міської  ради  департаменту </w:t>
      </w:r>
      <w:r>
        <w:rPr>
          <w:szCs w:val="28"/>
          <w:lang w:val="uk-UA" w:bidi="uk-UA"/>
        </w:rPr>
        <w:t xml:space="preserve">молоді  та  спорту   міської  ради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lang w:val="uk-UA"/>
        </w:rPr>
      </w:pPr>
      <w:r>
        <w:rPr>
          <w:szCs w:val="28"/>
          <w:lang w:val="uk-UA"/>
        </w:rPr>
        <w:t>надати у відділ обліку та звітності Луцької міської ради ідентифікаційні коди осіб, зазначених у пункті 1 цього розпорядження.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lang w:val="uk-UA"/>
        </w:rPr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рамки для відзначення осіб, зазначених у пункті 1,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Application>LibreOffice/7.2.3.2$Windows_X86_64 LibreOffice_project/d166454616c1632304285822f9c83ce2e660fd92</Application>
  <AppVersion>15.0000</AppVersion>
  <Pages>1</Pages>
  <Words>176</Words>
  <Characters>1170</Characters>
  <CharactersWithSpaces>1436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2023-06-16T11:36:33Z</cp:lastPrinted>
  <dcterms:modified xsi:type="dcterms:W3CDTF">2023-06-16T11:44:32Z</dcterms:modified>
  <cp:revision>100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