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66A7">
      <w:pPr>
        <w:ind w:left="5954"/>
        <w:rPr>
          <w:szCs w:val="28"/>
        </w:rPr>
      </w:pPr>
      <w:r>
        <w:rPr>
          <w:szCs w:val="28"/>
        </w:rPr>
        <w:t xml:space="preserve"> </w:t>
      </w:r>
      <w:r w:rsidR="006D1007">
        <w:rPr>
          <w:szCs w:val="28"/>
        </w:rPr>
        <w:t>Додаток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946C2B" w:rsidRPr="00946C2B" w:rsidRDefault="00946C2B" w:rsidP="007B0440">
      <w:pPr>
        <w:ind w:left="180"/>
        <w:jc w:val="center"/>
        <w:rPr>
          <w:b/>
          <w:szCs w:val="28"/>
        </w:rPr>
      </w:pPr>
      <w:r w:rsidRPr="00946C2B">
        <w:rPr>
          <w:b/>
          <w:szCs w:val="28"/>
        </w:rPr>
        <w:t xml:space="preserve">ПРОГРАМА </w:t>
      </w:r>
      <w:bookmarkStart w:id="0" w:name="_GoBack"/>
      <w:bookmarkEnd w:id="0"/>
    </w:p>
    <w:p w:rsidR="00776549" w:rsidRPr="00946C2B" w:rsidRDefault="00946C2B" w:rsidP="007B0440">
      <w:pPr>
        <w:ind w:left="180"/>
        <w:jc w:val="center"/>
        <w:rPr>
          <w:b/>
          <w:spacing w:val="-6"/>
          <w:szCs w:val="28"/>
        </w:rPr>
      </w:pPr>
      <w:r w:rsidRPr="00946C2B">
        <w:rPr>
          <w:b/>
          <w:szCs w:val="28"/>
        </w:rPr>
        <w:t xml:space="preserve">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</w:t>
      </w:r>
      <w:r w:rsidR="006D1007" w:rsidRPr="00946C2B">
        <w:rPr>
          <w:b/>
          <w:spacing w:val="-6"/>
          <w:szCs w:val="28"/>
        </w:rPr>
        <w:t>2022-2024 роки</w:t>
      </w:r>
    </w:p>
    <w:p w:rsidR="007B0440" w:rsidRPr="007B0440" w:rsidRDefault="007B0440" w:rsidP="007B0440">
      <w:pPr>
        <w:ind w:left="180"/>
        <w:jc w:val="center"/>
        <w:rPr>
          <w:b/>
          <w:sz w:val="16"/>
          <w:szCs w:val="16"/>
        </w:rPr>
      </w:pPr>
    </w:p>
    <w:p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7B0440" w:rsidRDefault="007B0440">
      <w:pPr>
        <w:jc w:val="center"/>
        <w:rPr>
          <w:b/>
          <w:sz w:val="16"/>
          <w:szCs w:val="16"/>
        </w:rPr>
      </w:pPr>
    </w:p>
    <w:p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776549" w:rsidRDefault="00776549">
            <w:pPr>
              <w:rPr>
                <w:szCs w:val="28"/>
              </w:rPr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 w:rsidP="00E748F3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 xml:space="preserve">ни здоров’я, військова частина </w:t>
            </w:r>
            <w:r w:rsidR="00E748F3">
              <w:rPr>
                <w:szCs w:val="28"/>
              </w:rPr>
              <w:t>А 7062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34F02" w:rsidRDefault="00946C2B" w:rsidP="00946C2B">
            <w:pPr>
              <w:jc w:val="both"/>
            </w:pPr>
            <w:r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 xml:space="preserve">-секретної роботи, </w:t>
            </w:r>
            <w:r w:rsidRPr="00946C2B"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F7626" w:rsidRPr="006C4ED9" w:rsidRDefault="00946C2B" w:rsidP="00C83CFC">
            <w:pPr>
              <w:jc w:val="both"/>
              <w:rPr>
                <w:szCs w:val="28"/>
              </w:rPr>
            </w:pPr>
            <w:r w:rsidRPr="00946C2B">
              <w:rPr>
                <w:color w:val="auto"/>
                <w:szCs w:val="28"/>
              </w:rPr>
              <w:t xml:space="preserve">Виконавчий </w:t>
            </w:r>
            <w:r w:rsidRPr="00E6522F">
              <w:rPr>
                <w:szCs w:val="28"/>
              </w:rPr>
              <w:t xml:space="preserve">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 xml:space="preserve">-секретної роботи, </w:t>
            </w:r>
            <w:r w:rsidR="00016B68" w:rsidRPr="006C4ED9">
              <w:rPr>
                <w:szCs w:val="28"/>
              </w:rPr>
              <w:t>відділ з питань надзвичайних ситуацій та цивільного захисту населення</w:t>
            </w:r>
            <w:r w:rsidR="00016B68">
              <w:rPr>
                <w:szCs w:val="28"/>
              </w:rPr>
              <w:t>,</w:t>
            </w:r>
            <w:r w:rsidR="00016B68" w:rsidRPr="00E6522F">
              <w:rPr>
                <w:szCs w:val="28"/>
              </w:rPr>
              <w:t xml:space="preserve"> </w:t>
            </w:r>
            <w:r w:rsidR="00016B68" w:rsidRPr="006C4ED9">
              <w:rPr>
                <w:szCs w:val="28"/>
              </w:rPr>
              <w:t>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016B68">
              <w:rPr>
                <w:szCs w:val="28"/>
              </w:rPr>
              <w:t xml:space="preserve">правління інформаційної роботи, </w:t>
            </w:r>
            <w:r w:rsidRPr="00E6522F">
              <w:rPr>
                <w:szCs w:val="28"/>
              </w:rPr>
              <w:t>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>, військові частини</w:t>
            </w:r>
            <w:r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  <w:r>
              <w:rPr>
                <w:szCs w:val="28"/>
              </w:rPr>
              <w:t xml:space="preserve">, </w:t>
            </w:r>
            <w:r w:rsidRPr="00E6522F">
              <w:rPr>
                <w:szCs w:val="28"/>
              </w:rPr>
              <w:t>Луцький зональний відділ військової с</w:t>
            </w:r>
            <w:r w:rsidR="00016B68">
              <w:rPr>
                <w:szCs w:val="28"/>
              </w:rPr>
              <w:t xml:space="preserve">лужби правопорядку, </w:t>
            </w:r>
            <w:r w:rsidR="00016B68" w:rsidRPr="006C4ED9">
              <w:rPr>
                <w:spacing w:val="-8"/>
                <w:szCs w:val="28"/>
              </w:rPr>
              <w:t>добровольче формування Луцької міської територіальної громади №1</w:t>
            </w:r>
            <w:r w:rsidR="00016B68">
              <w:rPr>
                <w:spacing w:val="-8"/>
                <w:szCs w:val="28"/>
              </w:rPr>
              <w:t>,</w:t>
            </w:r>
            <w:r w:rsidR="00016B68" w:rsidRPr="006C4ED9">
              <w:rPr>
                <w:spacing w:val="-8"/>
                <w:szCs w:val="28"/>
              </w:rPr>
              <w:t xml:space="preserve"> комунальні підприємства м. Луцька</w:t>
            </w:r>
            <w:r w:rsidR="00016B68">
              <w:rPr>
                <w:spacing w:val="-8"/>
                <w:szCs w:val="28"/>
              </w:rPr>
              <w:t>,</w:t>
            </w:r>
            <w:r w:rsidR="00016B68" w:rsidRPr="00E6522F">
              <w:rPr>
                <w:szCs w:val="28"/>
              </w:rPr>
              <w:t xml:space="preserve"> </w:t>
            </w:r>
            <w:proofErr w:type="spellStart"/>
            <w:r w:rsidR="00016B68" w:rsidRPr="00E6522F">
              <w:rPr>
                <w:szCs w:val="28"/>
              </w:rPr>
              <w:lastRenderedPageBreak/>
              <w:t>квартирно</w:t>
            </w:r>
            <w:proofErr w:type="spellEnd"/>
            <w:r w:rsidR="00016B68" w:rsidRPr="00E6522F">
              <w:rPr>
                <w:szCs w:val="28"/>
              </w:rPr>
              <w:t>-експлуатаційний відділ м.</w:t>
            </w:r>
            <w:r w:rsidR="00016B68" w:rsidRPr="00E6522F">
              <w:rPr>
                <w:szCs w:val="28"/>
                <w:lang w:val="en-US"/>
              </w:rPr>
              <w:t> </w:t>
            </w:r>
            <w:r w:rsidR="00C83CFC">
              <w:rPr>
                <w:szCs w:val="28"/>
              </w:rPr>
              <w:t>Володимир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 w:rsidR="00153D81">
              <w:rPr>
                <w:b/>
                <w:spacing w:val="-6"/>
                <w:szCs w:val="28"/>
              </w:rPr>
              <w:t>-</w:t>
            </w:r>
            <w:r>
              <w:rPr>
                <w:bCs w:val="0"/>
                <w:iCs/>
                <w:szCs w:val="28"/>
              </w:rPr>
              <w:t>2024 роки</w:t>
            </w:r>
          </w:p>
          <w:p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4B04EF" w:rsidTr="009A0D83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jc w:val="center"/>
              <w:rPr>
                <w:szCs w:val="28"/>
              </w:rPr>
            </w:pPr>
            <w:r>
              <w:br w:type="page"/>
            </w: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347358" w:rsidP="00A536B1">
            <w:pPr>
              <w:jc w:val="center"/>
            </w:pPr>
            <w:r>
              <w:t>1 5</w:t>
            </w:r>
            <w:r w:rsidR="00A536B1">
              <w:t>95 600,0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 xml:space="preserve"> т</w:t>
            </w:r>
            <w:r w:rsidR="004B04EF" w:rsidRPr="009D32B5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347358">
            <w:pPr>
              <w:jc w:val="center"/>
            </w:pPr>
            <w:r>
              <w:t>1 5</w:t>
            </w:r>
            <w:r w:rsidR="00A536B1">
              <w:t>95 100,0</w:t>
            </w:r>
            <w:r w:rsidR="00CE455D">
              <w:t xml:space="preserve"> </w:t>
            </w:r>
            <w:r w:rsidR="004B04EF" w:rsidRPr="009D32B5">
              <w:rPr>
                <w:color w:val="000000"/>
                <w:szCs w:val="28"/>
                <w:highlight w:val="white"/>
              </w:rPr>
              <w:t>тис. грн</w:t>
            </w:r>
          </w:p>
          <w:p w:rsidR="004B04EF" w:rsidRPr="009D32B5" w:rsidRDefault="004B04EF"/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F4368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Інші джерела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Default="004B04E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500,0 тис. грн</w:t>
            </w:r>
          </w:p>
        </w:tc>
      </w:tr>
    </w:tbl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FC0109" w:rsidRDefault="00FC0109">
      <w:pPr>
        <w:ind w:left="-113"/>
        <w:rPr>
          <w:sz w:val="24"/>
          <w:highlight w:val="white"/>
        </w:rPr>
      </w:pPr>
    </w:p>
    <w:p w:rsidR="00CB5D72" w:rsidRDefault="00CB5D72" w:rsidP="00CB5D7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66E" w:rsidRDefault="0053566E">
      <w:r>
        <w:separator/>
      </w:r>
    </w:p>
  </w:endnote>
  <w:endnote w:type="continuationSeparator" w:id="0">
    <w:p w:rsidR="0053566E" w:rsidRDefault="0053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66E" w:rsidRDefault="0053566E">
      <w:r>
        <w:separator/>
      </w:r>
    </w:p>
  </w:footnote>
  <w:footnote w:type="continuationSeparator" w:id="0">
    <w:p w:rsidR="0053566E" w:rsidRDefault="0053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6B68"/>
    <w:rsid w:val="00055F4B"/>
    <w:rsid w:val="0007354A"/>
    <w:rsid w:val="00093AF9"/>
    <w:rsid w:val="000C2342"/>
    <w:rsid w:val="000C5605"/>
    <w:rsid w:val="000E22D7"/>
    <w:rsid w:val="00100D99"/>
    <w:rsid w:val="00131B8E"/>
    <w:rsid w:val="00134671"/>
    <w:rsid w:val="00153D81"/>
    <w:rsid w:val="001E35DA"/>
    <w:rsid w:val="00214D26"/>
    <w:rsid w:val="00216197"/>
    <w:rsid w:val="002979DD"/>
    <w:rsid w:val="002D3BE1"/>
    <w:rsid w:val="002E6ADB"/>
    <w:rsid w:val="00301339"/>
    <w:rsid w:val="00316753"/>
    <w:rsid w:val="00347358"/>
    <w:rsid w:val="00426A5C"/>
    <w:rsid w:val="00434F02"/>
    <w:rsid w:val="004B04EF"/>
    <w:rsid w:val="004C153B"/>
    <w:rsid w:val="0053566E"/>
    <w:rsid w:val="005513DB"/>
    <w:rsid w:val="0057616F"/>
    <w:rsid w:val="005A7238"/>
    <w:rsid w:val="005C4A31"/>
    <w:rsid w:val="00653A10"/>
    <w:rsid w:val="006714FB"/>
    <w:rsid w:val="006C4ED9"/>
    <w:rsid w:val="006D1007"/>
    <w:rsid w:val="006D66A7"/>
    <w:rsid w:val="00776549"/>
    <w:rsid w:val="007B0440"/>
    <w:rsid w:val="007D2B6B"/>
    <w:rsid w:val="007F7626"/>
    <w:rsid w:val="008065FA"/>
    <w:rsid w:val="008760DE"/>
    <w:rsid w:val="008B3B75"/>
    <w:rsid w:val="009204F7"/>
    <w:rsid w:val="00926379"/>
    <w:rsid w:val="00946C2B"/>
    <w:rsid w:val="00954F16"/>
    <w:rsid w:val="009D32B5"/>
    <w:rsid w:val="00A536B1"/>
    <w:rsid w:val="00A972F8"/>
    <w:rsid w:val="00B450D0"/>
    <w:rsid w:val="00BC1B94"/>
    <w:rsid w:val="00BE43C5"/>
    <w:rsid w:val="00C83CFC"/>
    <w:rsid w:val="00CB5D72"/>
    <w:rsid w:val="00CE1014"/>
    <w:rsid w:val="00CE455D"/>
    <w:rsid w:val="00D079EC"/>
    <w:rsid w:val="00D457BA"/>
    <w:rsid w:val="00D505DE"/>
    <w:rsid w:val="00DC51B5"/>
    <w:rsid w:val="00DD77DA"/>
    <w:rsid w:val="00E03CAD"/>
    <w:rsid w:val="00E31B03"/>
    <w:rsid w:val="00E748F3"/>
    <w:rsid w:val="00EE68EA"/>
    <w:rsid w:val="00F37E8C"/>
    <w:rsid w:val="00F4109F"/>
    <w:rsid w:val="00F43680"/>
    <w:rsid w:val="00F50B47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6AB25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89B88-28C2-40A0-9F7D-DA20425B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12</cp:revision>
  <cp:lastPrinted>2023-12-05T07:22:00Z</cp:lastPrinted>
  <dcterms:created xsi:type="dcterms:W3CDTF">2023-11-29T08:31:00Z</dcterms:created>
  <dcterms:modified xsi:type="dcterms:W3CDTF">2023-12-22T07:04:00Z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