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2491FA" w14:textId="77777777" w:rsidR="00E92683" w:rsidRDefault="00E92683" w:rsidP="00E92683">
      <w:pPr>
        <w:jc w:val="center"/>
      </w:pPr>
      <w:r>
        <w:object w:dxaOrig="3096" w:dyaOrig="3281" w14:anchorId="740F0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818576134" r:id="rId9"/>
        </w:object>
      </w:r>
    </w:p>
    <w:p w14:paraId="390110D7" w14:textId="77777777" w:rsidR="00E92683" w:rsidRPr="0063670C" w:rsidRDefault="00E92683" w:rsidP="00E92683">
      <w:pPr>
        <w:jc w:val="center"/>
        <w:rPr>
          <w:sz w:val="16"/>
          <w:szCs w:val="16"/>
        </w:rPr>
      </w:pPr>
    </w:p>
    <w:p w14:paraId="78EFED08" w14:textId="77777777" w:rsidR="00E92683" w:rsidRDefault="00E92683" w:rsidP="00E92683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27653F73" w14:textId="77777777" w:rsidR="00E92683" w:rsidRPr="000A5628" w:rsidRDefault="00E92683" w:rsidP="00E92683">
      <w:pPr>
        <w:rPr>
          <w:sz w:val="20"/>
          <w:szCs w:val="20"/>
        </w:rPr>
      </w:pPr>
    </w:p>
    <w:p w14:paraId="723FD5D9" w14:textId="77777777" w:rsidR="00E92683" w:rsidRPr="000A5628" w:rsidRDefault="00E92683" w:rsidP="00E9268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5FBD315" w14:textId="77777777" w:rsidR="00E92683" w:rsidRPr="00233154" w:rsidRDefault="00E92683" w:rsidP="00E92683">
      <w:pPr>
        <w:jc w:val="center"/>
        <w:rPr>
          <w:b/>
          <w:bCs w:val="0"/>
          <w:sz w:val="40"/>
          <w:szCs w:val="40"/>
        </w:rPr>
      </w:pPr>
    </w:p>
    <w:p w14:paraId="78DD79CF" w14:textId="77777777" w:rsidR="00E92683" w:rsidRDefault="00E92683" w:rsidP="00E9268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8AE84D4" w14:textId="0EA95CB7" w:rsidR="007A491D" w:rsidRDefault="007A491D">
      <w:pPr>
        <w:jc w:val="both"/>
        <w:textAlignment w:val="baseline"/>
        <w:rPr>
          <w:szCs w:val="28"/>
        </w:rPr>
      </w:pPr>
    </w:p>
    <w:p w14:paraId="12568FC8" w14:textId="77777777" w:rsidR="00E92683" w:rsidRPr="00377185" w:rsidRDefault="00E92683">
      <w:pPr>
        <w:jc w:val="both"/>
        <w:textAlignment w:val="baseline"/>
        <w:rPr>
          <w:szCs w:val="28"/>
        </w:rPr>
      </w:pPr>
    </w:p>
    <w:p w14:paraId="7C2A5697" w14:textId="77777777" w:rsidR="007E6F97" w:rsidRDefault="00C721BF" w:rsidP="008D5BE8">
      <w:pPr>
        <w:rPr>
          <w:bCs w:val="0"/>
          <w:spacing w:val="-6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D78F6C" wp14:editId="51A60B0F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EFD95F" w14:textId="77777777"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8F6C"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14:paraId="66EFD95F" w14:textId="77777777"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 xml:space="preserve">Про </w:t>
      </w:r>
      <w:r w:rsidR="007E6F97">
        <w:rPr>
          <w:szCs w:val="28"/>
        </w:rPr>
        <w:t xml:space="preserve">внесення змін до </w:t>
      </w:r>
      <w:r w:rsidR="00B005D9">
        <w:rPr>
          <w:bCs w:val="0"/>
          <w:spacing w:val="-6"/>
          <w:szCs w:val="28"/>
        </w:rPr>
        <w:t xml:space="preserve">Програми </w:t>
      </w:r>
    </w:p>
    <w:p w14:paraId="47AF37A3" w14:textId="77777777" w:rsidR="007E6F97" w:rsidRDefault="00B005D9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розвитку дорожнього господарства </w:t>
      </w:r>
    </w:p>
    <w:p w14:paraId="53A25E10" w14:textId="4CC121D1" w:rsidR="005169CD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Луцької міської територіальної </w:t>
      </w:r>
      <w:r w:rsidR="00673AD7">
        <w:rPr>
          <w:bCs w:val="0"/>
          <w:spacing w:val="-6"/>
          <w:szCs w:val="28"/>
        </w:rPr>
        <w:t>г</w:t>
      </w:r>
      <w:r>
        <w:rPr>
          <w:bCs w:val="0"/>
          <w:spacing w:val="-6"/>
          <w:szCs w:val="28"/>
        </w:rPr>
        <w:t>ромади</w:t>
      </w:r>
      <w:r w:rsidR="00673AD7">
        <w:rPr>
          <w:bCs w:val="0"/>
          <w:spacing w:val="-6"/>
          <w:szCs w:val="28"/>
        </w:rPr>
        <w:t xml:space="preserve"> </w:t>
      </w:r>
    </w:p>
    <w:p w14:paraId="47616E2A" w14:textId="260E6D5F" w:rsidR="00D30EAD" w:rsidRDefault="00317EF4" w:rsidP="008D5BE8">
      <w:pPr>
        <w:rPr>
          <w:szCs w:val="28"/>
        </w:rPr>
      </w:pPr>
      <w:r>
        <w:rPr>
          <w:bCs w:val="0"/>
          <w:spacing w:val="-6"/>
          <w:szCs w:val="28"/>
        </w:rPr>
        <w:t>на 2018</w:t>
      </w:r>
      <w:r w:rsidR="00540795">
        <w:rPr>
          <w:bCs w:val="0"/>
          <w:spacing w:val="-6"/>
          <w:szCs w:val="28"/>
        </w:rPr>
        <w:t>–</w:t>
      </w:r>
      <w:r w:rsidR="00BB42D0">
        <w:rPr>
          <w:bCs w:val="0"/>
          <w:spacing w:val="-6"/>
          <w:szCs w:val="28"/>
        </w:rPr>
        <w:t>202</w:t>
      </w:r>
      <w:r w:rsidR="00FA552A">
        <w:rPr>
          <w:bCs w:val="0"/>
          <w:spacing w:val="-6"/>
          <w:szCs w:val="28"/>
        </w:rPr>
        <w:t>6</w:t>
      </w:r>
      <w:r w:rsidR="008D7842">
        <w:rPr>
          <w:bCs w:val="0"/>
          <w:spacing w:val="-6"/>
          <w:szCs w:val="28"/>
        </w:rPr>
        <w:t xml:space="preserve"> роки</w:t>
      </w:r>
      <w:r w:rsidR="00D30EAD">
        <w:rPr>
          <w:bCs w:val="0"/>
          <w:spacing w:val="-6"/>
          <w:szCs w:val="28"/>
        </w:rPr>
        <w:t xml:space="preserve"> та</w:t>
      </w:r>
      <w:r w:rsidR="008D7842">
        <w:rPr>
          <w:bCs w:val="0"/>
          <w:spacing w:val="-6"/>
          <w:szCs w:val="28"/>
        </w:rPr>
        <w:t xml:space="preserve"> </w:t>
      </w:r>
      <w:r w:rsidR="007E6F97">
        <w:rPr>
          <w:szCs w:val="28"/>
        </w:rPr>
        <w:t xml:space="preserve">продовження терміну </w:t>
      </w:r>
    </w:p>
    <w:p w14:paraId="50D2597D" w14:textId="58072F72" w:rsidR="008D5BE8" w:rsidRDefault="00D30EAD" w:rsidP="008D5BE8">
      <w:pPr>
        <w:rPr>
          <w:bCs w:val="0"/>
          <w:spacing w:val="-6"/>
          <w:szCs w:val="28"/>
        </w:rPr>
      </w:pPr>
      <w:r>
        <w:rPr>
          <w:szCs w:val="28"/>
        </w:rPr>
        <w:t xml:space="preserve">її </w:t>
      </w:r>
      <w:r w:rsidR="007E6F97">
        <w:rPr>
          <w:szCs w:val="28"/>
        </w:rPr>
        <w:t>дії</w:t>
      </w:r>
      <w:r>
        <w:rPr>
          <w:szCs w:val="28"/>
        </w:rPr>
        <w:t xml:space="preserve"> </w:t>
      </w:r>
      <w:r w:rsidR="00FA552A">
        <w:rPr>
          <w:bCs w:val="0"/>
          <w:spacing w:val="-6"/>
          <w:szCs w:val="28"/>
        </w:rPr>
        <w:t>на 2027</w:t>
      </w:r>
      <w:r w:rsidR="00E53780">
        <w:rPr>
          <w:bCs w:val="0"/>
          <w:spacing w:val="-6"/>
          <w:szCs w:val="28"/>
        </w:rPr>
        <w:t>–</w:t>
      </w:r>
      <w:r w:rsidR="00FA552A">
        <w:rPr>
          <w:bCs w:val="0"/>
          <w:spacing w:val="-6"/>
          <w:szCs w:val="28"/>
        </w:rPr>
        <w:t>2028</w:t>
      </w:r>
      <w:r w:rsidR="008D7842">
        <w:rPr>
          <w:bCs w:val="0"/>
          <w:spacing w:val="-6"/>
          <w:szCs w:val="28"/>
        </w:rPr>
        <w:t xml:space="preserve"> роки</w:t>
      </w:r>
    </w:p>
    <w:p w14:paraId="6F2876BD" w14:textId="67872E1C" w:rsidR="00375A4C" w:rsidRDefault="00375A4C" w:rsidP="008D5BE8">
      <w:pPr>
        <w:rPr>
          <w:bCs w:val="0"/>
          <w:spacing w:val="-6"/>
          <w:szCs w:val="28"/>
        </w:rPr>
      </w:pPr>
    </w:p>
    <w:p w14:paraId="4800E753" w14:textId="77777777" w:rsidR="00E92683" w:rsidRPr="007B2201" w:rsidRDefault="00E92683" w:rsidP="008D5BE8">
      <w:pPr>
        <w:rPr>
          <w:bCs w:val="0"/>
          <w:spacing w:val="-6"/>
          <w:szCs w:val="28"/>
        </w:rPr>
      </w:pPr>
    </w:p>
    <w:p w14:paraId="4FDD7027" w14:textId="73F198D0" w:rsidR="001B62BE" w:rsidRDefault="001B62BE" w:rsidP="001B62BE">
      <w:pPr>
        <w:shd w:val="clear" w:color="auto" w:fill="FFFFFF"/>
        <w:ind w:right="50" w:firstLine="708"/>
        <w:jc w:val="both"/>
        <w:rPr>
          <w:color w:val="000000"/>
          <w:spacing w:val="-4"/>
          <w:szCs w:val="28"/>
        </w:rPr>
      </w:pPr>
      <w:r>
        <w:rPr>
          <w:color w:val="000000"/>
          <w:spacing w:val="-1"/>
          <w:szCs w:val="28"/>
        </w:rPr>
        <w:t xml:space="preserve">Відповідно до ст. 26 Закону України «Про місцеве самоврядування в Україні», </w:t>
      </w:r>
      <w:r w:rsidR="00FA34CC">
        <w:rPr>
          <w:color w:val="000000"/>
          <w:spacing w:val="-1"/>
          <w:szCs w:val="28"/>
        </w:rPr>
        <w:t>керуючись З</w:t>
      </w:r>
      <w:r>
        <w:rPr>
          <w:color w:val="000000"/>
          <w:spacing w:val="-1"/>
          <w:szCs w:val="28"/>
        </w:rPr>
        <w:t>аконами України «Про дорожній рух», «Про автомобільні дороги», «Про транспорт», «Про благоустрій населених пунктів», з метою покращення транспортно-експлуатаційного стану дорожньої інфраструктури, підвищенн</w:t>
      </w:r>
      <w:r w:rsidR="00151CA5">
        <w:rPr>
          <w:color w:val="000000"/>
          <w:spacing w:val="-1"/>
          <w:szCs w:val="28"/>
        </w:rPr>
        <w:t>я рівня безпеки руху,</w:t>
      </w:r>
      <w:r>
        <w:rPr>
          <w:color w:val="000000"/>
          <w:spacing w:val="-1"/>
          <w:szCs w:val="28"/>
        </w:rPr>
        <w:t xml:space="preserve"> економічності та комфортності перевезень пасажирів і вантажів автомобільним транспортом,</w:t>
      </w:r>
      <w:r w:rsidR="00E53780">
        <w:rPr>
          <w:color w:val="000000"/>
          <w:spacing w:val="-1"/>
          <w:szCs w:val="28"/>
        </w:rPr>
        <w:t xml:space="preserve"> а також</w:t>
      </w:r>
      <w:r w:rsidR="00151CA5">
        <w:rPr>
          <w:color w:val="000000"/>
          <w:spacing w:val="-1"/>
          <w:szCs w:val="28"/>
        </w:rPr>
        <w:t xml:space="preserve"> зменшення кількост</w:t>
      </w:r>
      <w:r w:rsidR="00E53780">
        <w:rPr>
          <w:color w:val="000000"/>
          <w:spacing w:val="-1"/>
          <w:szCs w:val="28"/>
        </w:rPr>
        <w:t>і дорожньо-транспортних пригод,</w:t>
      </w:r>
      <w:r>
        <w:rPr>
          <w:color w:val="000000"/>
          <w:spacing w:val="-1"/>
          <w:szCs w:val="28"/>
        </w:rPr>
        <w:t xml:space="preserve"> травмування пішоходів та забезпечення безпеки всіх учасників дорожнього руху, </w:t>
      </w:r>
      <w:r>
        <w:rPr>
          <w:color w:val="000000"/>
          <w:spacing w:val="-4"/>
          <w:szCs w:val="28"/>
        </w:rPr>
        <w:t>міська рада</w:t>
      </w:r>
    </w:p>
    <w:p w14:paraId="7D24587D" w14:textId="56C6A349" w:rsidR="008D5BE8" w:rsidRPr="00377185" w:rsidRDefault="008D5BE8" w:rsidP="00151CA5">
      <w:pPr>
        <w:rPr>
          <w:szCs w:val="28"/>
        </w:rPr>
      </w:pPr>
    </w:p>
    <w:p w14:paraId="7663A8D2" w14:textId="77777777"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14:paraId="68507267" w14:textId="77777777" w:rsidR="000249A8" w:rsidRPr="00377185" w:rsidRDefault="000249A8" w:rsidP="000249A8">
      <w:pPr>
        <w:rPr>
          <w:szCs w:val="28"/>
        </w:rPr>
      </w:pPr>
    </w:p>
    <w:p w14:paraId="7141CBD5" w14:textId="252F0E64" w:rsidR="00CD23EB" w:rsidRDefault="00CD23EB" w:rsidP="00CD23EB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E554EC">
        <w:rPr>
          <w:szCs w:val="28"/>
        </w:rPr>
        <w:t xml:space="preserve"> </w:t>
      </w:r>
      <w:proofErr w:type="spellStart"/>
      <w:r w:rsidR="00E275B5">
        <w:rPr>
          <w:szCs w:val="28"/>
        </w:rPr>
        <w:t>Внести</w:t>
      </w:r>
      <w:proofErr w:type="spellEnd"/>
      <w:r w:rsidR="00E275B5">
        <w:rPr>
          <w:szCs w:val="28"/>
        </w:rPr>
        <w:t xml:space="preserve"> зміни до </w:t>
      </w:r>
      <w:r>
        <w:rPr>
          <w:color w:val="000000"/>
          <w:szCs w:val="28"/>
        </w:rPr>
        <w:t>Програми розвитку дорожнього господарства Луцької міської територіальної</w:t>
      </w:r>
      <w:r w:rsidRPr="0002713E">
        <w:rPr>
          <w:color w:val="000000"/>
          <w:szCs w:val="28"/>
        </w:rPr>
        <w:t xml:space="preserve"> громади</w:t>
      </w:r>
      <w:r w:rsidR="00B06586">
        <w:rPr>
          <w:color w:val="000000"/>
          <w:szCs w:val="28"/>
        </w:rPr>
        <w:t xml:space="preserve"> на 2018</w:t>
      </w:r>
      <w:r w:rsidR="00E53780">
        <w:rPr>
          <w:bCs w:val="0"/>
          <w:spacing w:val="-6"/>
          <w:szCs w:val="28"/>
        </w:rPr>
        <w:t>–</w:t>
      </w:r>
      <w:r w:rsidR="00B06586">
        <w:rPr>
          <w:color w:val="000000"/>
          <w:szCs w:val="28"/>
        </w:rPr>
        <w:t>202</w:t>
      </w:r>
      <w:r w:rsidR="00AB7B0B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роки</w:t>
      </w:r>
      <w:r w:rsidR="00E53780">
        <w:rPr>
          <w:color w:val="000000"/>
          <w:szCs w:val="28"/>
        </w:rPr>
        <w:t xml:space="preserve"> (далі – Програма)</w:t>
      </w:r>
      <w:r>
        <w:rPr>
          <w:color w:val="000000"/>
          <w:szCs w:val="28"/>
        </w:rPr>
        <w:t>, затвердже</w:t>
      </w:r>
      <w:r w:rsidR="007906F4">
        <w:rPr>
          <w:color w:val="000000"/>
          <w:szCs w:val="28"/>
        </w:rPr>
        <w:t xml:space="preserve">ної рішенням міської ради від </w:t>
      </w:r>
      <w:r w:rsidR="003B159A">
        <w:rPr>
          <w:color w:val="000000"/>
          <w:szCs w:val="28"/>
        </w:rPr>
        <w:t>29.11.2017 № 34/21</w:t>
      </w:r>
      <w:r w:rsidR="008B4F0F">
        <w:rPr>
          <w:color w:val="000000"/>
          <w:szCs w:val="28"/>
        </w:rPr>
        <w:t xml:space="preserve">, з врахуванням змін, внесених рішеннями міської ради від </w:t>
      </w:r>
      <w:r>
        <w:rPr>
          <w:color w:val="000000"/>
          <w:szCs w:val="28"/>
        </w:rPr>
        <w:t>28.03.2018 №</w:t>
      </w:r>
      <w:r w:rsidR="0005714C">
        <w:rPr>
          <w:color w:val="000000"/>
          <w:szCs w:val="28"/>
        </w:rPr>
        <w:t> </w:t>
      </w:r>
      <w:r w:rsidR="00431DF9">
        <w:rPr>
          <w:color w:val="000000"/>
          <w:szCs w:val="28"/>
        </w:rPr>
        <w:t xml:space="preserve">39/31, від 21.12.2018 № 51/22, від </w:t>
      </w:r>
      <w:r>
        <w:rPr>
          <w:color w:val="000000"/>
          <w:szCs w:val="28"/>
        </w:rPr>
        <w:t xml:space="preserve">26.02.2020 </w:t>
      </w:r>
      <w:r w:rsidR="00431DF9">
        <w:rPr>
          <w:color w:val="000000"/>
          <w:szCs w:val="28"/>
        </w:rPr>
        <w:t>№</w:t>
      </w:r>
      <w:r w:rsidR="00FE2673">
        <w:rPr>
          <w:color w:val="000000"/>
          <w:szCs w:val="28"/>
        </w:rPr>
        <w:t> </w:t>
      </w:r>
      <w:r w:rsidR="00AB0CF2">
        <w:rPr>
          <w:color w:val="000000"/>
          <w:szCs w:val="28"/>
        </w:rPr>
        <w:t>70/67, від 23.12.2020 № 2/48,</w:t>
      </w:r>
      <w:r w:rsidR="00431DF9">
        <w:rPr>
          <w:color w:val="000000"/>
          <w:szCs w:val="28"/>
        </w:rPr>
        <w:t xml:space="preserve"> </w:t>
      </w:r>
      <w:r w:rsidR="00674C37">
        <w:rPr>
          <w:color w:val="000000"/>
          <w:szCs w:val="28"/>
        </w:rPr>
        <w:t>від 22.12.2021 №</w:t>
      </w:r>
      <w:r w:rsidR="00E53780">
        <w:rPr>
          <w:color w:val="000000"/>
          <w:szCs w:val="28"/>
        </w:rPr>
        <w:t> </w:t>
      </w:r>
      <w:r w:rsidR="00674C37">
        <w:rPr>
          <w:color w:val="000000"/>
          <w:szCs w:val="28"/>
        </w:rPr>
        <w:t>24/103</w:t>
      </w:r>
      <w:r w:rsidR="0029197D">
        <w:rPr>
          <w:color w:val="000000"/>
          <w:szCs w:val="28"/>
        </w:rPr>
        <w:t xml:space="preserve">, </w:t>
      </w:r>
      <w:r w:rsidR="00AB0CF2">
        <w:rPr>
          <w:color w:val="000000"/>
          <w:szCs w:val="28"/>
        </w:rPr>
        <w:t>від 26.07.2023 № 48/64</w:t>
      </w:r>
      <w:r w:rsidR="00942DBF">
        <w:rPr>
          <w:color w:val="000000"/>
          <w:szCs w:val="28"/>
        </w:rPr>
        <w:t>,</w:t>
      </w:r>
      <w:r w:rsidR="0029197D">
        <w:rPr>
          <w:color w:val="000000"/>
          <w:szCs w:val="28"/>
        </w:rPr>
        <w:t xml:space="preserve"> від </w:t>
      </w:r>
      <w:r w:rsidR="00170A57">
        <w:rPr>
          <w:color w:val="000000"/>
          <w:szCs w:val="28"/>
        </w:rPr>
        <w:t>30.08.2023 № 50/74</w:t>
      </w:r>
      <w:r w:rsidR="00942DBF">
        <w:rPr>
          <w:color w:val="000000"/>
          <w:szCs w:val="28"/>
        </w:rPr>
        <w:t>, від 25.09.2024 № 63/95</w:t>
      </w:r>
      <w:r w:rsidR="00E92683">
        <w:rPr>
          <w:color w:val="000000"/>
          <w:szCs w:val="28"/>
        </w:rPr>
        <w:t>,</w:t>
      </w:r>
      <w:r w:rsidR="00E275B5">
        <w:rPr>
          <w:color w:val="000000"/>
          <w:szCs w:val="28"/>
        </w:rPr>
        <w:t xml:space="preserve"> та продовжити термін її дії</w:t>
      </w:r>
      <w:r w:rsidR="00224376">
        <w:rPr>
          <w:color w:val="000000"/>
          <w:szCs w:val="28"/>
        </w:rPr>
        <w:t xml:space="preserve"> на 2027</w:t>
      </w:r>
      <w:r w:rsidR="00E53780">
        <w:rPr>
          <w:bCs w:val="0"/>
          <w:spacing w:val="-6"/>
          <w:szCs w:val="28"/>
        </w:rPr>
        <w:t>–</w:t>
      </w:r>
      <w:r w:rsidR="00224376">
        <w:rPr>
          <w:color w:val="000000"/>
          <w:szCs w:val="28"/>
        </w:rPr>
        <w:t>2028</w:t>
      </w:r>
      <w:r w:rsidR="002E399A">
        <w:rPr>
          <w:color w:val="000000"/>
          <w:szCs w:val="28"/>
        </w:rPr>
        <w:t xml:space="preserve"> </w:t>
      </w:r>
      <w:r w:rsidR="008C0BD9">
        <w:rPr>
          <w:color w:val="000000"/>
          <w:szCs w:val="28"/>
        </w:rPr>
        <w:t>роки</w:t>
      </w:r>
      <w:r w:rsidR="004D392D">
        <w:rPr>
          <w:color w:val="000000"/>
          <w:szCs w:val="28"/>
        </w:rPr>
        <w:t>.</w:t>
      </w:r>
    </w:p>
    <w:p w14:paraId="1CC5F8B3" w14:textId="03B94BED" w:rsidR="000A05BE" w:rsidRDefault="00CA786A" w:rsidP="00F779E7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EF461C">
        <w:rPr>
          <w:szCs w:val="28"/>
        </w:rPr>
        <w:t xml:space="preserve">Вказати назву </w:t>
      </w:r>
      <w:r w:rsidR="00E53780">
        <w:rPr>
          <w:szCs w:val="28"/>
        </w:rPr>
        <w:t xml:space="preserve">Програми </w:t>
      </w:r>
      <w:r w:rsidR="00E53780">
        <w:rPr>
          <w:bCs w:val="0"/>
          <w:spacing w:val="-6"/>
          <w:szCs w:val="28"/>
        </w:rPr>
        <w:t>–</w:t>
      </w:r>
      <w:r w:rsidR="000B1E97">
        <w:rPr>
          <w:szCs w:val="28"/>
        </w:rPr>
        <w:t xml:space="preserve"> </w:t>
      </w:r>
      <w:r w:rsidR="00793B3A">
        <w:rPr>
          <w:szCs w:val="28"/>
        </w:rPr>
        <w:t>«</w:t>
      </w:r>
      <w:r w:rsidR="007E11BF" w:rsidRPr="00793B3A">
        <w:rPr>
          <w:szCs w:val="28"/>
        </w:rPr>
        <w:t xml:space="preserve">Програма розвитку дорожнього </w:t>
      </w:r>
      <w:r w:rsidR="00793B3A" w:rsidRPr="00793B3A">
        <w:rPr>
          <w:szCs w:val="28"/>
        </w:rPr>
        <w:t>г</w:t>
      </w:r>
      <w:r w:rsidR="007E11BF" w:rsidRPr="00793B3A">
        <w:rPr>
          <w:szCs w:val="28"/>
        </w:rPr>
        <w:t>осподарства Луцької міської територіальної громади н</w:t>
      </w:r>
      <w:r w:rsidR="00E53780">
        <w:rPr>
          <w:szCs w:val="28"/>
        </w:rPr>
        <w:t>а 2018–</w:t>
      </w:r>
      <w:r w:rsidR="00E1649A">
        <w:rPr>
          <w:szCs w:val="28"/>
        </w:rPr>
        <w:t>2028</w:t>
      </w:r>
      <w:r w:rsidR="007E11BF" w:rsidRPr="00793B3A">
        <w:rPr>
          <w:szCs w:val="28"/>
        </w:rPr>
        <w:t xml:space="preserve"> роки</w:t>
      </w:r>
      <w:r w:rsidR="00793B3A">
        <w:rPr>
          <w:szCs w:val="28"/>
        </w:rPr>
        <w:t>»</w:t>
      </w:r>
      <w:r w:rsidR="000A05BE">
        <w:rPr>
          <w:szCs w:val="28"/>
        </w:rPr>
        <w:t xml:space="preserve"> (далі</w:t>
      </w:r>
      <w:r w:rsidR="00E92683">
        <w:rPr>
          <w:szCs w:val="28"/>
        </w:rPr>
        <w:t xml:space="preserve"> –</w:t>
      </w:r>
      <w:r w:rsidR="000A05BE">
        <w:rPr>
          <w:szCs w:val="28"/>
        </w:rPr>
        <w:t xml:space="preserve"> Програма).</w:t>
      </w:r>
    </w:p>
    <w:p w14:paraId="20E8AA83" w14:textId="0AB6F44D" w:rsidR="007E11BF" w:rsidRDefault="000A05BE" w:rsidP="004D392D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4D392D">
        <w:rPr>
          <w:color w:val="000000"/>
          <w:szCs w:val="28"/>
        </w:rPr>
        <w:t>В</w:t>
      </w:r>
      <w:r>
        <w:rPr>
          <w:color w:val="000000"/>
          <w:szCs w:val="28"/>
        </w:rPr>
        <w:t>икл</w:t>
      </w:r>
      <w:r w:rsidR="004D392D">
        <w:rPr>
          <w:color w:val="000000"/>
          <w:szCs w:val="28"/>
        </w:rPr>
        <w:t>асти</w:t>
      </w:r>
      <w:r w:rsidR="00E92683">
        <w:rPr>
          <w:color w:val="000000"/>
          <w:szCs w:val="28"/>
        </w:rPr>
        <w:t xml:space="preserve"> в</w:t>
      </w:r>
      <w:r w:rsidR="00F52907">
        <w:rPr>
          <w:color w:val="000000"/>
          <w:szCs w:val="28"/>
        </w:rPr>
        <w:t xml:space="preserve"> новій редакції</w:t>
      </w:r>
      <w:r w:rsidRPr="00A47BDB">
        <w:rPr>
          <w:szCs w:val="28"/>
        </w:rPr>
        <w:t xml:space="preserve"> </w:t>
      </w:r>
      <w:r w:rsidR="00F52907">
        <w:rPr>
          <w:szCs w:val="28"/>
        </w:rPr>
        <w:t>паспорт Програми та</w:t>
      </w:r>
      <w:r>
        <w:rPr>
          <w:szCs w:val="28"/>
        </w:rPr>
        <w:t xml:space="preserve"> додатки 1</w:t>
      </w:r>
      <w:r w:rsidR="00F52907">
        <w:rPr>
          <w:szCs w:val="28"/>
        </w:rPr>
        <w:t xml:space="preserve"> та</w:t>
      </w:r>
      <w:r>
        <w:rPr>
          <w:szCs w:val="28"/>
        </w:rPr>
        <w:t xml:space="preserve"> 2 до Програми (додаються).</w:t>
      </w:r>
    </w:p>
    <w:p w14:paraId="27C6D802" w14:textId="78427F9C" w:rsidR="004F0183" w:rsidRPr="00793B3A" w:rsidRDefault="004F0183" w:rsidP="004D392D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4. У тексті Програми у розділі 2 додати абзац, а саме: </w:t>
      </w:r>
      <w:r w:rsidR="00CB75DB" w:rsidRPr="00CB75DB">
        <w:rPr>
          <w:szCs w:val="28"/>
        </w:rPr>
        <w:t xml:space="preserve">«Сформовані завдання та заходи Програми спрямовані на досягнення оперативної цілі 2.2. </w:t>
      </w:r>
      <w:r w:rsidR="00900D97" w:rsidRPr="00900D97">
        <w:rPr>
          <w:szCs w:val="28"/>
        </w:rPr>
        <w:lastRenderedPageBreak/>
        <w:t>“</w:t>
      </w:r>
      <w:r w:rsidR="00CB75DB" w:rsidRPr="00CB75DB">
        <w:rPr>
          <w:szCs w:val="28"/>
        </w:rPr>
        <w:t>Комплексна модернізація та розвиток ком</w:t>
      </w:r>
      <w:r w:rsidR="00900D97">
        <w:rPr>
          <w:szCs w:val="28"/>
        </w:rPr>
        <w:t>унальної інфраструктури громади</w:t>
      </w:r>
      <w:r w:rsidR="00900D97" w:rsidRPr="00900D97">
        <w:rPr>
          <w:szCs w:val="28"/>
        </w:rPr>
        <w:t>”</w:t>
      </w:r>
      <w:r w:rsidR="00900D97">
        <w:rPr>
          <w:szCs w:val="28"/>
        </w:rPr>
        <w:t xml:space="preserve"> стратегічної цілі № 2 </w:t>
      </w:r>
      <w:r w:rsidR="00900D97" w:rsidRPr="00900D97">
        <w:rPr>
          <w:szCs w:val="28"/>
        </w:rPr>
        <w:t>“</w:t>
      </w:r>
      <w:r w:rsidR="00CB75DB" w:rsidRPr="00CB75DB">
        <w:rPr>
          <w:szCs w:val="28"/>
        </w:rPr>
        <w:t>Но</w:t>
      </w:r>
      <w:r w:rsidR="00900D97">
        <w:rPr>
          <w:szCs w:val="28"/>
        </w:rPr>
        <w:t>ва громада з історичним центром</w:t>
      </w:r>
      <w:r w:rsidR="00900D97" w:rsidRPr="00900D97">
        <w:rPr>
          <w:szCs w:val="28"/>
        </w:rPr>
        <w:t>”</w:t>
      </w:r>
      <w:r w:rsidR="00CB75DB" w:rsidRPr="00CB75DB">
        <w:rPr>
          <w:szCs w:val="28"/>
        </w:rPr>
        <w:t xml:space="preserve"> Стратегії розвитку Луцької міської територіальної громади до 2030 року</w:t>
      </w:r>
      <w:r w:rsidR="00CB75DB">
        <w:rPr>
          <w:szCs w:val="28"/>
        </w:rPr>
        <w:t>»</w:t>
      </w:r>
      <w:r w:rsidR="00CB75DB" w:rsidRPr="00CB75DB">
        <w:rPr>
          <w:szCs w:val="28"/>
        </w:rPr>
        <w:t>.</w:t>
      </w:r>
    </w:p>
    <w:p w14:paraId="0435923C" w14:textId="2B798775" w:rsidR="00CD23EB" w:rsidRPr="00375A4C" w:rsidRDefault="008F5CF7" w:rsidP="00375A4C">
      <w:pPr>
        <w:widowControl w:val="0"/>
        <w:ind w:firstLine="567"/>
        <w:jc w:val="both"/>
      </w:pPr>
      <w:r>
        <w:rPr>
          <w:szCs w:val="28"/>
        </w:rPr>
        <w:t>5</w:t>
      </w:r>
      <w:bookmarkStart w:id="0" w:name="_GoBack"/>
      <w:bookmarkEnd w:id="0"/>
      <w:r w:rsidR="00A52069">
        <w:rPr>
          <w:szCs w:val="28"/>
        </w:rPr>
        <w:t>.</w:t>
      </w:r>
      <w:r w:rsidR="00E554EC">
        <w:rPr>
          <w:szCs w:val="28"/>
        </w:rPr>
        <w:t xml:space="preserve"> </w:t>
      </w:r>
      <w:r w:rsidR="007E33F8">
        <w:rPr>
          <w:szCs w:val="28"/>
        </w:rPr>
        <w:t xml:space="preserve">Контроль за виконанням рішення покласти на </w:t>
      </w:r>
      <w:r w:rsidR="00C4113B">
        <w:rPr>
          <w:szCs w:val="28"/>
        </w:rPr>
        <w:t xml:space="preserve">секретаря міської ради </w:t>
      </w:r>
      <w:r w:rsidR="005737F2">
        <w:rPr>
          <w:szCs w:val="28"/>
        </w:rPr>
        <w:t xml:space="preserve">Юрія </w:t>
      </w:r>
      <w:proofErr w:type="spellStart"/>
      <w:r w:rsidR="005737F2">
        <w:rPr>
          <w:szCs w:val="28"/>
        </w:rPr>
        <w:t>Безпятка</w:t>
      </w:r>
      <w:proofErr w:type="spellEnd"/>
      <w:r w:rsidR="005737F2">
        <w:rPr>
          <w:szCs w:val="28"/>
        </w:rPr>
        <w:t>,</w:t>
      </w:r>
      <w:r w:rsidR="007E33F8" w:rsidRPr="0002713E">
        <w:rPr>
          <w:szCs w:val="28"/>
        </w:rPr>
        <w:t xml:space="preserve"> </w:t>
      </w:r>
      <w:r w:rsidR="007E33F8">
        <w:rPr>
          <w:szCs w:val="28"/>
        </w:rPr>
        <w:t>постійну комісію міської ради з питань генерального планування, будівництва, архітектури та бл</w:t>
      </w:r>
      <w:r w:rsidR="00375A4C">
        <w:rPr>
          <w:szCs w:val="28"/>
        </w:rPr>
        <w:t>агоустрою, житлово-комунального</w:t>
      </w:r>
      <w:r w:rsidR="00B33BF0">
        <w:rPr>
          <w:szCs w:val="28"/>
        </w:rPr>
        <w:t xml:space="preserve"> </w:t>
      </w:r>
      <w:r w:rsidR="007E33F8">
        <w:rPr>
          <w:szCs w:val="28"/>
        </w:rPr>
        <w:t xml:space="preserve">господарства, екології, транспорту та </w:t>
      </w:r>
      <w:proofErr w:type="spellStart"/>
      <w:r w:rsidR="007E33F8">
        <w:rPr>
          <w:szCs w:val="28"/>
        </w:rPr>
        <w:t>енерго</w:t>
      </w:r>
      <w:r w:rsidR="007E33F8" w:rsidRPr="0002713E">
        <w:rPr>
          <w:szCs w:val="28"/>
        </w:rPr>
        <w:t>ощадності</w:t>
      </w:r>
      <w:proofErr w:type="spellEnd"/>
      <w:r w:rsidR="00F24458">
        <w:rPr>
          <w:szCs w:val="28"/>
        </w:rPr>
        <w:t xml:space="preserve"> </w:t>
      </w:r>
      <w:r w:rsidR="00F779E7">
        <w:rPr>
          <w:szCs w:val="28"/>
        </w:rPr>
        <w:t xml:space="preserve">та </w:t>
      </w:r>
      <w:r w:rsidR="004006EC">
        <w:t>н</w:t>
      </w:r>
      <w:r w:rsidR="00F24458">
        <w:t>а</w:t>
      </w:r>
      <w:r w:rsidR="00375A4C">
        <w:t xml:space="preserve"> </w:t>
      </w:r>
      <w:r w:rsidR="00F24458">
        <w:t>постійну комісію міської ради з питань планування соціально-економічного розвитку, бюджету та фінансів.</w:t>
      </w:r>
    </w:p>
    <w:p w14:paraId="1637B1FC" w14:textId="77777777" w:rsidR="000416EC" w:rsidRDefault="000416EC" w:rsidP="00A52069">
      <w:pPr>
        <w:widowControl w:val="0"/>
        <w:ind w:firstLine="567"/>
        <w:jc w:val="both"/>
        <w:rPr>
          <w:szCs w:val="28"/>
        </w:rPr>
      </w:pPr>
    </w:p>
    <w:p w14:paraId="71B3CE23" w14:textId="77777777" w:rsidR="00AC7258" w:rsidRDefault="00AC7258" w:rsidP="00D91AD2">
      <w:pPr>
        <w:rPr>
          <w:szCs w:val="28"/>
        </w:rPr>
      </w:pPr>
    </w:p>
    <w:p w14:paraId="19F7FA65" w14:textId="77777777"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94DBAE6" w14:textId="77777777" w:rsidR="00D91AD2" w:rsidRDefault="00D91AD2" w:rsidP="00D91AD2">
      <w:pPr>
        <w:rPr>
          <w:sz w:val="24"/>
        </w:rPr>
      </w:pPr>
    </w:p>
    <w:p w14:paraId="1607EAF7" w14:textId="77777777" w:rsidR="00AC7258" w:rsidRDefault="00AC7258" w:rsidP="00D91AD2">
      <w:pPr>
        <w:rPr>
          <w:sz w:val="24"/>
        </w:rPr>
      </w:pPr>
    </w:p>
    <w:p w14:paraId="180A6F22" w14:textId="5EF01241" w:rsidR="006265EE" w:rsidRDefault="00EB1033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773 150</w:t>
      </w:r>
    </w:p>
    <w:sectPr w:rsidR="006265EE" w:rsidSect="000249A8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B097E" w14:textId="77777777" w:rsidR="004F3A0D" w:rsidRDefault="004F3A0D" w:rsidP="00A85A6F">
      <w:r>
        <w:separator/>
      </w:r>
    </w:p>
  </w:endnote>
  <w:endnote w:type="continuationSeparator" w:id="0">
    <w:p w14:paraId="61673233" w14:textId="77777777" w:rsidR="004F3A0D" w:rsidRDefault="004F3A0D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3B14C" w14:textId="77777777" w:rsidR="004F3A0D" w:rsidRDefault="004F3A0D" w:rsidP="00A85A6F">
      <w:r>
        <w:separator/>
      </w:r>
    </w:p>
  </w:footnote>
  <w:footnote w:type="continuationSeparator" w:id="0">
    <w:p w14:paraId="44E74433" w14:textId="77777777" w:rsidR="004F3A0D" w:rsidRDefault="004F3A0D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B56D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14:paraId="6C3F0D55" w14:textId="77777777"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E984327" w14:textId="6AACB69C"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900D97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325536F0" w14:textId="77777777"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6857CC"/>
    <w:multiLevelType w:val="multilevel"/>
    <w:tmpl w:val="F49491FA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416EC"/>
    <w:rsid w:val="0005714C"/>
    <w:rsid w:val="000672F7"/>
    <w:rsid w:val="00070D22"/>
    <w:rsid w:val="00083960"/>
    <w:rsid w:val="00085283"/>
    <w:rsid w:val="00096D24"/>
    <w:rsid w:val="000A05BE"/>
    <w:rsid w:val="000B1E97"/>
    <w:rsid w:val="00151CA5"/>
    <w:rsid w:val="00165948"/>
    <w:rsid w:val="00170A57"/>
    <w:rsid w:val="001B1E1A"/>
    <w:rsid w:val="001B62BE"/>
    <w:rsid w:val="001E1D56"/>
    <w:rsid w:val="001F5A4E"/>
    <w:rsid w:val="00224376"/>
    <w:rsid w:val="002257B6"/>
    <w:rsid w:val="002438B3"/>
    <w:rsid w:val="0029197D"/>
    <w:rsid w:val="00296ECA"/>
    <w:rsid w:val="002E399A"/>
    <w:rsid w:val="00306614"/>
    <w:rsid w:val="003165E5"/>
    <w:rsid w:val="00317EF4"/>
    <w:rsid w:val="00321C3C"/>
    <w:rsid w:val="00351AD6"/>
    <w:rsid w:val="00365209"/>
    <w:rsid w:val="003703CF"/>
    <w:rsid w:val="00375A4C"/>
    <w:rsid w:val="00377185"/>
    <w:rsid w:val="00385640"/>
    <w:rsid w:val="0039230D"/>
    <w:rsid w:val="003A73E5"/>
    <w:rsid w:val="003B159A"/>
    <w:rsid w:val="003E3086"/>
    <w:rsid w:val="003F3918"/>
    <w:rsid w:val="003F4B52"/>
    <w:rsid w:val="004006EC"/>
    <w:rsid w:val="00414160"/>
    <w:rsid w:val="00431DF9"/>
    <w:rsid w:val="00437366"/>
    <w:rsid w:val="00437A37"/>
    <w:rsid w:val="00446D8E"/>
    <w:rsid w:val="00446F31"/>
    <w:rsid w:val="00455B57"/>
    <w:rsid w:val="00472A68"/>
    <w:rsid w:val="0049542F"/>
    <w:rsid w:val="004A51F8"/>
    <w:rsid w:val="004D0F83"/>
    <w:rsid w:val="004D392D"/>
    <w:rsid w:val="004F0183"/>
    <w:rsid w:val="004F3A0D"/>
    <w:rsid w:val="005169CD"/>
    <w:rsid w:val="005271B4"/>
    <w:rsid w:val="00540795"/>
    <w:rsid w:val="005737F2"/>
    <w:rsid w:val="00587416"/>
    <w:rsid w:val="005978D6"/>
    <w:rsid w:val="005C4E94"/>
    <w:rsid w:val="005D0E8E"/>
    <w:rsid w:val="005D3410"/>
    <w:rsid w:val="00611885"/>
    <w:rsid w:val="00612164"/>
    <w:rsid w:val="006265EE"/>
    <w:rsid w:val="00641815"/>
    <w:rsid w:val="00641E51"/>
    <w:rsid w:val="00663E35"/>
    <w:rsid w:val="00673AD7"/>
    <w:rsid w:val="00674C37"/>
    <w:rsid w:val="00712D87"/>
    <w:rsid w:val="00712D8C"/>
    <w:rsid w:val="00712F3B"/>
    <w:rsid w:val="00734F1B"/>
    <w:rsid w:val="00784EE5"/>
    <w:rsid w:val="007906F4"/>
    <w:rsid w:val="00793B3A"/>
    <w:rsid w:val="00797594"/>
    <w:rsid w:val="007A491D"/>
    <w:rsid w:val="007B2201"/>
    <w:rsid w:val="007C42C2"/>
    <w:rsid w:val="007E11BF"/>
    <w:rsid w:val="007E33F8"/>
    <w:rsid w:val="007E6F97"/>
    <w:rsid w:val="00810A3C"/>
    <w:rsid w:val="008132DA"/>
    <w:rsid w:val="0083358D"/>
    <w:rsid w:val="00891F70"/>
    <w:rsid w:val="008B4F0F"/>
    <w:rsid w:val="008C0BD9"/>
    <w:rsid w:val="008D5BE8"/>
    <w:rsid w:val="008D7842"/>
    <w:rsid w:val="008F5CF7"/>
    <w:rsid w:val="00900D97"/>
    <w:rsid w:val="00942DBF"/>
    <w:rsid w:val="009615C8"/>
    <w:rsid w:val="00975776"/>
    <w:rsid w:val="009A3779"/>
    <w:rsid w:val="009D3383"/>
    <w:rsid w:val="00A47BDB"/>
    <w:rsid w:val="00A52069"/>
    <w:rsid w:val="00A806A7"/>
    <w:rsid w:val="00A85A6F"/>
    <w:rsid w:val="00AB0CF2"/>
    <w:rsid w:val="00AB7B0B"/>
    <w:rsid w:val="00AC7258"/>
    <w:rsid w:val="00AD2EC7"/>
    <w:rsid w:val="00AF19BE"/>
    <w:rsid w:val="00B005D9"/>
    <w:rsid w:val="00B06586"/>
    <w:rsid w:val="00B152BF"/>
    <w:rsid w:val="00B173EF"/>
    <w:rsid w:val="00B33BF0"/>
    <w:rsid w:val="00B47853"/>
    <w:rsid w:val="00B97836"/>
    <w:rsid w:val="00BB42D0"/>
    <w:rsid w:val="00C13E21"/>
    <w:rsid w:val="00C212D3"/>
    <w:rsid w:val="00C4113B"/>
    <w:rsid w:val="00C4245C"/>
    <w:rsid w:val="00C721BF"/>
    <w:rsid w:val="00C81D0C"/>
    <w:rsid w:val="00CA786A"/>
    <w:rsid w:val="00CB75DB"/>
    <w:rsid w:val="00CC3377"/>
    <w:rsid w:val="00CD23EB"/>
    <w:rsid w:val="00CD2B5C"/>
    <w:rsid w:val="00CD7B32"/>
    <w:rsid w:val="00D30EAD"/>
    <w:rsid w:val="00D814AF"/>
    <w:rsid w:val="00D91AD2"/>
    <w:rsid w:val="00DA0764"/>
    <w:rsid w:val="00DB588B"/>
    <w:rsid w:val="00DD0B2F"/>
    <w:rsid w:val="00DE1B33"/>
    <w:rsid w:val="00DE427F"/>
    <w:rsid w:val="00E1649A"/>
    <w:rsid w:val="00E21CD9"/>
    <w:rsid w:val="00E255E2"/>
    <w:rsid w:val="00E275B5"/>
    <w:rsid w:val="00E53780"/>
    <w:rsid w:val="00E554EC"/>
    <w:rsid w:val="00E918F8"/>
    <w:rsid w:val="00E92683"/>
    <w:rsid w:val="00EB1033"/>
    <w:rsid w:val="00EF461C"/>
    <w:rsid w:val="00F24458"/>
    <w:rsid w:val="00F52907"/>
    <w:rsid w:val="00F779E7"/>
    <w:rsid w:val="00F82EA6"/>
    <w:rsid w:val="00F93DD2"/>
    <w:rsid w:val="00F9760F"/>
    <w:rsid w:val="00FA029D"/>
    <w:rsid w:val="00FA34CC"/>
    <w:rsid w:val="00FA552A"/>
    <w:rsid w:val="00FA6082"/>
    <w:rsid w:val="00FC052D"/>
    <w:rsid w:val="00FE2673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C393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279C-A3C1-4559-9EC3-95D77798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Чередько Наталія Віталіївна</cp:lastModifiedBy>
  <cp:revision>5</cp:revision>
  <cp:lastPrinted>2022-08-22T14:45:00Z</cp:lastPrinted>
  <dcterms:created xsi:type="dcterms:W3CDTF">2025-09-05T08:12:00Z</dcterms:created>
  <dcterms:modified xsi:type="dcterms:W3CDTF">2025-09-05T08:16:00Z</dcterms:modified>
  <dc:language>uk-UA</dc:language>
</cp:coreProperties>
</file>