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385802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C1D3D7D" w:rsidR="008E207E" w:rsidRPr="008B5EAB" w:rsidRDefault="003F7D31" w:rsidP="008B5EAB">
      <w:pPr>
        <w:widowControl w:val="0"/>
        <w:tabs>
          <w:tab w:val="left" w:pos="3969"/>
        </w:tabs>
        <w:autoSpaceDE w:val="0"/>
        <w:autoSpaceDN w:val="0"/>
        <w:adjustRightInd w:val="0"/>
        <w:ind w:right="4677"/>
        <w:jc w:val="both"/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E5353A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8B5EAB">
        <w:t>розміщення</w:t>
      </w:r>
      <w:r w:rsidR="008B5EAB" w:rsidRPr="008B5EAB">
        <w:t xml:space="preserve"> </w:t>
      </w:r>
      <w:bookmarkStart w:id="0" w:name="_Hlk213229620"/>
      <w:r w:rsidR="008B5EAB" w:rsidRPr="008B5EAB">
        <w:t>інформаційного відеоролика</w:t>
      </w:r>
      <w:r w:rsidR="008B5EAB">
        <w:t xml:space="preserve"> </w:t>
      </w:r>
      <w:r w:rsidR="008B5EAB" w:rsidRPr="008B5EAB">
        <w:t>«Офіс податкових консультантів: Увага. Повага. Довіра»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C395917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B5EAB" w:rsidRPr="008B5EAB">
        <w:rPr>
          <w:szCs w:val="28"/>
        </w:rPr>
        <w:t>інформаційного відеоролика «Офіс податкових консультантів: Увага. Повага. Довіра»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B5EAB">
        <w:rPr>
          <w:szCs w:val="28"/>
        </w:rPr>
        <w:t>24</w:t>
      </w:r>
      <w:r w:rsidR="008D05D8" w:rsidRPr="008D05D8">
        <w:rPr>
          <w:szCs w:val="28"/>
        </w:rPr>
        <w:t>.</w:t>
      </w:r>
      <w:r w:rsidR="008B5EAB">
        <w:rPr>
          <w:szCs w:val="28"/>
        </w:rPr>
        <w:t>10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8B5EAB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6909B72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E5353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8B5EAB" w:rsidRPr="008B5EAB">
        <w:rPr>
          <w:szCs w:val="28"/>
        </w:rPr>
        <w:t>інформаційного відеоролика «Офіс податкових консультантів: Увага. Повага. Довіра»</w:t>
      </w:r>
      <w:r w:rsidR="00132DAF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178CEEEE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</w:t>
      </w:r>
      <w:r w:rsidR="00EF057B">
        <w:t xml:space="preserve"> </w:t>
      </w:r>
      <w:r w:rsidR="004A4B5F" w:rsidRPr="004A4B5F">
        <w:t>розміщення</w:t>
      </w:r>
      <w:r w:rsidR="00666AE5">
        <w:t xml:space="preserve"> </w:t>
      </w:r>
      <w:r w:rsidR="00FE11D8" w:rsidRPr="008B5EAB">
        <w:rPr>
          <w:szCs w:val="28"/>
        </w:rPr>
        <w:t>інформаційного відеоролика</w:t>
      </w:r>
      <w:r w:rsidR="004A4B5F" w:rsidRPr="004A4B5F">
        <w:t>.</w:t>
      </w:r>
    </w:p>
    <w:p w14:paraId="7BE0AEDA" w14:textId="151F8844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E5353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 xml:space="preserve">од розміщення </w:t>
      </w:r>
      <w:r w:rsidR="00FE11D8" w:rsidRPr="008B5EAB">
        <w:rPr>
          <w:szCs w:val="28"/>
        </w:rPr>
        <w:t>інформаційного відеоролика</w:t>
      </w:r>
      <w:r w:rsidR="00471DD9" w:rsidRPr="008E207E">
        <w:t>.</w:t>
      </w:r>
    </w:p>
    <w:p w14:paraId="75A0CCB7" w14:textId="1A292D9C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E5353A">
        <w:t>а</w:t>
      </w:r>
      <w:r w:rsidRPr="00590506">
        <w:t xml:space="preserve"> зовнішньої реклами надати фотозвіт про розміщення </w:t>
      </w:r>
      <w:r w:rsidR="00FE11D8" w:rsidRPr="008B5EAB">
        <w:rPr>
          <w:szCs w:val="28"/>
        </w:rPr>
        <w:t xml:space="preserve">інформаційного відеоролика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DB55" w14:textId="77777777" w:rsidR="00FA0BCC" w:rsidRDefault="00FA0BCC">
      <w:r>
        <w:separator/>
      </w:r>
    </w:p>
  </w:endnote>
  <w:endnote w:type="continuationSeparator" w:id="0">
    <w:p w14:paraId="00183735" w14:textId="77777777" w:rsidR="00FA0BCC" w:rsidRDefault="00FA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3F2B" w14:textId="77777777" w:rsidR="00FA0BCC" w:rsidRDefault="00FA0BCC">
      <w:r>
        <w:separator/>
      </w:r>
    </w:p>
  </w:footnote>
  <w:footnote w:type="continuationSeparator" w:id="0">
    <w:p w14:paraId="7D369C19" w14:textId="77777777" w:rsidR="00FA0BCC" w:rsidRDefault="00FA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1243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433806">
    <w:abstractNumId w:val="0"/>
  </w:num>
  <w:num w:numId="3" w16cid:durableId="1832985276">
    <w:abstractNumId w:val="7"/>
  </w:num>
  <w:num w:numId="4" w16cid:durableId="931744556">
    <w:abstractNumId w:val="6"/>
  </w:num>
  <w:num w:numId="5" w16cid:durableId="171722691">
    <w:abstractNumId w:val="1"/>
  </w:num>
  <w:num w:numId="6" w16cid:durableId="1669283066">
    <w:abstractNumId w:val="3"/>
  </w:num>
  <w:num w:numId="7" w16cid:durableId="1278874937">
    <w:abstractNumId w:val="5"/>
  </w:num>
  <w:num w:numId="8" w16cid:durableId="2024016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286F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6AE5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44940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04F4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B5EAB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32F6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29D2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5B64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3120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353A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06A1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0BCC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1D8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79</cp:revision>
  <cp:lastPrinted>2019-01-16T08:31:00Z</cp:lastPrinted>
  <dcterms:created xsi:type="dcterms:W3CDTF">2022-02-23T08:00:00Z</dcterms:created>
  <dcterms:modified xsi:type="dcterms:W3CDTF">2025-11-05T12:27:00Z</dcterms:modified>
</cp:coreProperties>
</file>