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6630205"/>
    <w:bookmarkStart w:id="1" w:name="_Hlk219453749"/>
    <w:p w14:paraId="1B8E8933" w14:textId="77777777" w:rsidR="00982C64" w:rsidRPr="009167B5" w:rsidRDefault="00982C64" w:rsidP="00982C64">
      <w:pPr>
        <w:tabs>
          <w:tab w:val="left" w:pos="4320"/>
        </w:tabs>
        <w:jc w:val="center"/>
      </w:pPr>
      <w:r w:rsidRPr="009167B5">
        <w:object w:dxaOrig="3096" w:dyaOrig="3281" w14:anchorId="4CC42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48482700" r:id="rId7"/>
        </w:object>
      </w:r>
    </w:p>
    <w:p w14:paraId="46322326" w14:textId="77777777" w:rsidR="00982C64" w:rsidRPr="009167B5" w:rsidRDefault="00982C64" w:rsidP="00982C64">
      <w:pPr>
        <w:jc w:val="center"/>
        <w:rPr>
          <w:sz w:val="16"/>
          <w:szCs w:val="16"/>
        </w:rPr>
      </w:pPr>
    </w:p>
    <w:p w14:paraId="0C7B366F" w14:textId="77777777" w:rsidR="00982C64" w:rsidRPr="00867ACA" w:rsidRDefault="00982C64" w:rsidP="00982C6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DE3FAB1" w14:textId="77777777" w:rsidR="00982C64" w:rsidRPr="003C6E43" w:rsidRDefault="00982C64" w:rsidP="00982C64">
      <w:pPr>
        <w:rPr>
          <w:color w:val="FF0000"/>
          <w:sz w:val="10"/>
          <w:szCs w:val="10"/>
        </w:rPr>
      </w:pPr>
    </w:p>
    <w:p w14:paraId="5E15453F" w14:textId="77777777" w:rsidR="00982C64" w:rsidRPr="002C0097" w:rsidRDefault="00982C64" w:rsidP="00982C6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710E5FEB" w14:textId="77777777" w:rsidR="00982C64" w:rsidRPr="009167B5" w:rsidRDefault="00982C64" w:rsidP="00982C64">
      <w:pPr>
        <w:jc w:val="center"/>
        <w:rPr>
          <w:b/>
          <w:bCs/>
          <w:sz w:val="20"/>
          <w:szCs w:val="20"/>
        </w:rPr>
      </w:pPr>
    </w:p>
    <w:p w14:paraId="4F82B900" w14:textId="77777777" w:rsidR="00982C64" w:rsidRPr="009167B5" w:rsidRDefault="00982C64" w:rsidP="00982C6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65000DF0" w14:textId="77777777" w:rsidR="00982C64" w:rsidRPr="009167B5" w:rsidRDefault="00982C64" w:rsidP="00982C64">
      <w:pPr>
        <w:jc w:val="center"/>
        <w:rPr>
          <w:bCs/>
          <w:sz w:val="40"/>
          <w:szCs w:val="40"/>
        </w:rPr>
      </w:pPr>
    </w:p>
    <w:p w14:paraId="4E23A154" w14:textId="77777777" w:rsidR="00982C64" w:rsidRDefault="00982C64" w:rsidP="00982C6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bookmarkEnd w:id="1"/>
    <w:p w14:paraId="5C01D137" w14:textId="77777777" w:rsidR="00982C64" w:rsidRDefault="00982C64" w:rsidP="000C7C3A">
      <w:pPr>
        <w:ind w:right="4959"/>
        <w:jc w:val="both"/>
        <w:rPr>
          <w:sz w:val="27"/>
          <w:szCs w:val="27"/>
        </w:rPr>
      </w:pPr>
    </w:p>
    <w:p w14:paraId="179EBC00" w14:textId="37E08FA3" w:rsidR="000C7C3A" w:rsidRPr="00C57AB7" w:rsidRDefault="006F2F41" w:rsidP="00982C64">
      <w:pPr>
        <w:ind w:right="5101"/>
        <w:jc w:val="both"/>
        <w:rPr>
          <w:sz w:val="28"/>
          <w:szCs w:val="28"/>
        </w:rPr>
      </w:pPr>
      <w:r>
        <w:rPr>
          <w:sz w:val="27"/>
          <w:szCs w:val="27"/>
        </w:rPr>
        <w:t>Про</w:t>
      </w:r>
      <w:r>
        <w:rPr>
          <w:rFonts w:ascii="Arial" w:hAnsi="Arial" w:cs="Arial"/>
          <w:sz w:val="27"/>
          <w:szCs w:val="27"/>
        </w:rPr>
        <w:t xml:space="preserve"> </w:t>
      </w:r>
      <w:r w:rsidR="000C7C3A" w:rsidRPr="00C57AB7">
        <w:rPr>
          <w:sz w:val="28"/>
          <w:szCs w:val="28"/>
        </w:rPr>
        <w:t>передачу пал</w:t>
      </w:r>
      <w:r w:rsidR="00982C64">
        <w:rPr>
          <w:sz w:val="28"/>
          <w:szCs w:val="28"/>
        </w:rPr>
        <w:t>ьно</w:t>
      </w:r>
      <w:r w:rsidR="000C7C3A" w:rsidRPr="00C57AB7">
        <w:rPr>
          <w:sz w:val="28"/>
          <w:szCs w:val="28"/>
        </w:rPr>
        <w:t>-мастильних матеріалів</w:t>
      </w:r>
      <w:r w:rsidR="000C7C3A">
        <w:rPr>
          <w:sz w:val="28"/>
          <w:szCs w:val="28"/>
        </w:rPr>
        <w:t xml:space="preserve"> </w:t>
      </w:r>
      <w:r w:rsidR="000C7C3A" w:rsidRPr="00C57AB7">
        <w:rPr>
          <w:sz w:val="28"/>
          <w:szCs w:val="28"/>
        </w:rPr>
        <w:t xml:space="preserve">з балансу </w:t>
      </w:r>
      <w:r w:rsidR="00982C64">
        <w:rPr>
          <w:sz w:val="28"/>
          <w:szCs w:val="28"/>
        </w:rPr>
        <w:t>Д</w:t>
      </w:r>
      <w:r w:rsidR="000C7C3A" w:rsidRPr="00C57AB7">
        <w:rPr>
          <w:sz w:val="28"/>
          <w:szCs w:val="28"/>
        </w:rPr>
        <w:t>епартаменту соціальної політики</w:t>
      </w:r>
      <w:r w:rsidR="00982C64">
        <w:rPr>
          <w:sz w:val="28"/>
          <w:szCs w:val="28"/>
        </w:rPr>
        <w:t xml:space="preserve"> Луцької міської ради</w:t>
      </w:r>
      <w:r w:rsidR="000C7C3A" w:rsidRPr="00C57AB7">
        <w:rPr>
          <w:sz w:val="28"/>
          <w:szCs w:val="28"/>
        </w:rPr>
        <w:t xml:space="preserve"> </w:t>
      </w:r>
      <w:r w:rsidR="000C7C3A">
        <w:rPr>
          <w:sz w:val="28"/>
          <w:szCs w:val="28"/>
        </w:rPr>
        <w:t>на баланс В</w:t>
      </w:r>
      <w:r w:rsidR="000C7C3A" w:rsidRPr="00C57AB7">
        <w:rPr>
          <w:sz w:val="28"/>
          <w:szCs w:val="28"/>
        </w:rPr>
        <w:t xml:space="preserve">иконавчого комітету Луцької міської ради </w:t>
      </w:r>
    </w:p>
    <w:p w14:paraId="3F9F089E" w14:textId="77777777" w:rsidR="000C7C3A" w:rsidRPr="00C57AB7" w:rsidRDefault="000C7C3A" w:rsidP="000C7C3A">
      <w:pPr>
        <w:jc w:val="both"/>
        <w:rPr>
          <w:sz w:val="28"/>
          <w:szCs w:val="28"/>
        </w:rPr>
      </w:pPr>
    </w:p>
    <w:p w14:paraId="531A6D37" w14:textId="77777777" w:rsidR="000C7C3A" w:rsidRDefault="000C7C3A" w:rsidP="000C7C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57AB7">
        <w:rPr>
          <w:sz w:val="28"/>
          <w:szCs w:val="28"/>
        </w:rPr>
        <w:t xml:space="preserve">еруючись статтями </w:t>
      </w:r>
      <w:r>
        <w:rPr>
          <w:sz w:val="28"/>
          <w:szCs w:val="28"/>
        </w:rPr>
        <w:t xml:space="preserve">52, 59 </w:t>
      </w:r>
      <w:r w:rsidRPr="00C57AB7">
        <w:rPr>
          <w:sz w:val="28"/>
          <w:szCs w:val="28"/>
        </w:rPr>
        <w:t>Закону України «Про місцеве самоврядування в Україні»</w:t>
      </w:r>
      <w:r>
        <w:rPr>
          <w:sz w:val="28"/>
          <w:szCs w:val="28"/>
        </w:rPr>
        <w:t>, з</w:t>
      </w:r>
      <w:r w:rsidRPr="00C57AB7">
        <w:rPr>
          <w:sz w:val="28"/>
          <w:szCs w:val="28"/>
        </w:rPr>
        <w:t xml:space="preserve"> метою раціонального та ефективного використання матеріальних ресурсів, недопущення втрат матеріальних цінностей у зв’язку із закінченням терміну дії паливних талонів, забезпечення безперебійної роботи устаткування та об’єктів критичної інфраструктури</w:t>
      </w:r>
      <w:r>
        <w:rPr>
          <w:sz w:val="28"/>
          <w:szCs w:val="28"/>
        </w:rPr>
        <w:t xml:space="preserve"> громади</w:t>
      </w:r>
      <w:r w:rsidRPr="00C57AB7">
        <w:rPr>
          <w:sz w:val="28"/>
          <w:szCs w:val="28"/>
        </w:rPr>
        <w:t xml:space="preserve">, виконавчий комітет міської ради </w:t>
      </w:r>
    </w:p>
    <w:p w14:paraId="37DCAC53" w14:textId="77777777" w:rsidR="000C7C3A" w:rsidRDefault="000C7C3A" w:rsidP="000C7C3A">
      <w:pPr>
        <w:ind w:firstLine="567"/>
        <w:jc w:val="both"/>
        <w:rPr>
          <w:sz w:val="28"/>
          <w:szCs w:val="28"/>
        </w:rPr>
      </w:pPr>
    </w:p>
    <w:p w14:paraId="27CBC1B9" w14:textId="77777777" w:rsidR="000C7C3A" w:rsidRDefault="000C7C3A" w:rsidP="000C7C3A">
      <w:pPr>
        <w:jc w:val="both"/>
        <w:rPr>
          <w:sz w:val="28"/>
          <w:szCs w:val="28"/>
        </w:rPr>
      </w:pPr>
      <w:r w:rsidRPr="00C57AB7">
        <w:rPr>
          <w:sz w:val="28"/>
          <w:szCs w:val="28"/>
        </w:rPr>
        <w:t xml:space="preserve">ВИРІШИВ: </w:t>
      </w:r>
    </w:p>
    <w:p w14:paraId="4ED39A51" w14:textId="77777777" w:rsidR="000C7C3A" w:rsidRDefault="000C7C3A" w:rsidP="000C7C3A">
      <w:pPr>
        <w:ind w:firstLine="567"/>
        <w:jc w:val="both"/>
        <w:rPr>
          <w:sz w:val="28"/>
          <w:szCs w:val="28"/>
        </w:rPr>
      </w:pPr>
    </w:p>
    <w:p w14:paraId="26D3F38A" w14:textId="0B0D76B8" w:rsidR="000C7C3A" w:rsidRDefault="00254D1D" w:rsidP="00F16A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0C7C3A" w:rsidRPr="00C57AB7">
        <w:rPr>
          <w:sz w:val="28"/>
          <w:szCs w:val="28"/>
        </w:rPr>
        <w:t xml:space="preserve">Передати з балансу </w:t>
      </w:r>
      <w:r w:rsidR="00982C64">
        <w:rPr>
          <w:sz w:val="28"/>
          <w:szCs w:val="28"/>
        </w:rPr>
        <w:t>Д</w:t>
      </w:r>
      <w:r w:rsidR="000C7C3A" w:rsidRPr="00C57AB7">
        <w:rPr>
          <w:sz w:val="28"/>
          <w:szCs w:val="28"/>
        </w:rPr>
        <w:t xml:space="preserve">епартаменту соціальної політики Луцької міської ради на баланс </w:t>
      </w:r>
      <w:r w:rsidR="000C7C3A">
        <w:rPr>
          <w:sz w:val="28"/>
          <w:szCs w:val="28"/>
        </w:rPr>
        <w:t>В</w:t>
      </w:r>
      <w:r w:rsidR="000C7C3A" w:rsidRPr="00C57AB7">
        <w:rPr>
          <w:sz w:val="28"/>
          <w:szCs w:val="28"/>
        </w:rPr>
        <w:t>иконавчого комітету Луцької міської ради пал</w:t>
      </w:r>
      <w:r w:rsidR="00982C64">
        <w:rPr>
          <w:sz w:val="28"/>
          <w:szCs w:val="28"/>
        </w:rPr>
        <w:t>ь</w:t>
      </w:r>
      <w:r w:rsidR="000C7C3A" w:rsidRPr="00C57AB7">
        <w:rPr>
          <w:sz w:val="28"/>
          <w:szCs w:val="28"/>
        </w:rPr>
        <w:t>но-мастильні матеріали</w:t>
      </w:r>
      <w:r w:rsidR="00B41F2D">
        <w:rPr>
          <w:sz w:val="28"/>
          <w:szCs w:val="28"/>
        </w:rPr>
        <w:t xml:space="preserve"> </w:t>
      </w:r>
      <w:r w:rsidR="00982C64">
        <w:rPr>
          <w:sz w:val="28"/>
          <w:szCs w:val="28"/>
        </w:rPr>
        <w:t>–</w:t>
      </w:r>
      <w:r w:rsidR="00B41F2D">
        <w:rPr>
          <w:sz w:val="28"/>
          <w:szCs w:val="28"/>
        </w:rPr>
        <w:t xml:space="preserve"> 3</w:t>
      </w:r>
      <w:r w:rsidR="000C7C3A">
        <w:rPr>
          <w:sz w:val="28"/>
          <w:szCs w:val="28"/>
        </w:rPr>
        <w:t xml:space="preserve">00 літрів </w:t>
      </w:r>
      <w:r w:rsidR="000C7C3A" w:rsidRPr="00C57AB7">
        <w:rPr>
          <w:sz w:val="28"/>
          <w:szCs w:val="28"/>
        </w:rPr>
        <w:t>бензин</w:t>
      </w:r>
      <w:r w:rsidR="000C7C3A">
        <w:rPr>
          <w:sz w:val="28"/>
          <w:szCs w:val="28"/>
        </w:rPr>
        <w:t>у</w:t>
      </w:r>
      <w:r w:rsidR="00793021" w:rsidRPr="00793021">
        <w:rPr>
          <w:sz w:val="28"/>
          <w:szCs w:val="28"/>
        </w:rPr>
        <w:t xml:space="preserve"> </w:t>
      </w:r>
      <w:r w:rsidR="00793021" w:rsidRPr="0005143A">
        <w:rPr>
          <w:sz w:val="28"/>
          <w:szCs w:val="28"/>
        </w:rPr>
        <w:t>А-95</w:t>
      </w:r>
      <w:r w:rsidR="000C7C3A">
        <w:rPr>
          <w:sz w:val="28"/>
          <w:szCs w:val="28"/>
        </w:rPr>
        <w:t>, облікованого за паливними картками (талонами)</w:t>
      </w:r>
      <w:r w:rsidR="00882464">
        <w:rPr>
          <w:sz w:val="28"/>
          <w:szCs w:val="28"/>
        </w:rPr>
        <w:t>, на загальну суму 15</w:t>
      </w:r>
      <w:r w:rsidR="00F16AE4">
        <w:rPr>
          <w:sz w:val="28"/>
          <w:szCs w:val="28"/>
        </w:rPr>
        <w:t> </w:t>
      </w:r>
      <w:r w:rsidR="00882464">
        <w:rPr>
          <w:sz w:val="28"/>
          <w:szCs w:val="28"/>
        </w:rPr>
        <w:t>597</w:t>
      </w:r>
      <w:r w:rsidR="00F16AE4">
        <w:rPr>
          <w:sz w:val="28"/>
          <w:szCs w:val="28"/>
        </w:rPr>
        <w:t>,00 грн</w:t>
      </w:r>
      <w:r w:rsidR="00882464">
        <w:rPr>
          <w:sz w:val="28"/>
          <w:szCs w:val="28"/>
        </w:rPr>
        <w:t xml:space="preserve"> (</w:t>
      </w:r>
      <w:r w:rsidR="00882464" w:rsidRPr="00882464">
        <w:rPr>
          <w:sz w:val="28"/>
          <w:szCs w:val="28"/>
        </w:rPr>
        <w:t>п'ятнадцять тисяч п'ятсот дев'яносто сім</w:t>
      </w:r>
      <w:r w:rsidR="00F16AE4">
        <w:rPr>
          <w:sz w:val="28"/>
          <w:szCs w:val="28"/>
        </w:rPr>
        <w:t xml:space="preserve"> гривень </w:t>
      </w:r>
      <w:r w:rsidR="00F16AE4" w:rsidRPr="00F16AE4">
        <w:rPr>
          <w:sz w:val="28"/>
          <w:szCs w:val="28"/>
        </w:rPr>
        <w:t>00 копійок)</w:t>
      </w:r>
      <w:r w:rsidR="000C7C3A" w:rsidRPr="00C57AB7">
        <w:rPr>
          <w:sz w:val="28"/>
          <w:szCs w:val="28"/>
        </w:rPr>
        <w:t xml:space="preserve">. </w:t>
      </w:r>
    </w:p>
    <w:p w14:paraId="2C32AE01" w14:textId="695FC9E0" w:rsidR="000C7C3A" w:rsidRPr="000C7C3A" w:rsidRDefault="00254D1D" w:rsidP="000C7C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0C7C3A">
        <w:rPr>
          <w:sz w:val="28"/>
          <w:szCs w:val="28"/>
        </w:rPr>
        <w:t>В</w:t>
      </w:r>
      <w:r w:rsidR="000C7C3A" w:rsidRPr="00C57AB7">
        <w:rPr>
          <w:sz w:val="28"/>
          <w:szCs w:val="28"/>
        </w:rPr>
        <w:t>ідділ</w:t>
      </w:r>
      <w:r w:rsidR="000C7C3A">
        <w:rPr>
          <w:sz w:val="28"/>
          <w:szCs w:val="28"/>
        </w:rPr>
        <w:t>у</w:t>
      </w:r>
      <w:r w:rsidR="000C7C3A" w:rsidRPr="00C57AB7">
        <w:rPr>
          <w:sz w:val="28"/>
          <w:szCs w:val="28"/>
        </w:rPr>
        <w:t xml:space="preserve"> обліку та звітності </w:t>
      </w:r>
      <w:r w:rsidR="00982C64">
        <w:rPr>
          <w:sz w:val="28"/>
          <w:szCs w:val="28"/>
        </w:rPr>
        <w:t xml:space="preserve">Луцької </w:t>
      </w:r>
      <w:r w:rsidR="000C7C3A" w:rsidRPr="00C57AB7">
        <w:rPr>
          <w:sz w:val="28"/>
          <w:szCs w:val="28"/>
        </w:rPr>
        <w:t xml:space="preserve">міської ради </w:t>
      </w:r>
      <w:r w:rsidR="000C7C3A">
        <w:rPr>
          <w:sz w:val="28"/>
          <w:szCs w:val="28"/>
        </w:rPr>
        <w:t xml:space="preserve">та </w:t>
      </w:r>
      <w:r w:rsidR="00982C64">
        <w:rPr>
          <w:sz w:val="28"/>
          <w:szCs w:val="28"/>
        </w:rPr>
        <w:t>Д</w:t>
      </w:r>
      <w:r w:rsidR="000C7C3A" w:rsidRPr="00C57AB7">
        <w:rPr>
          <w:sz w:val="28"/>
          <w:szCs w:val="28"/>
        </w:rPr>
        <w:t>епартаменту соціальної політики</w:t>
      </w:r>
      <w:r w:rsidR="00982C64">
        <w:rPr>
          <w:sz w:val="28"/>
          <w:szCs w:val="28"/>
        </w:rPr>
        <w:t xml:space="preserve"> Луцької міської ради</w:t>
      </w:r>
      <w:r w:rsidR="000C7C3A" w:rsidRPr="00C57AB7">
        <w:rPr>
          <w:sz w:val="28"/>
          <w:szCs w:val="28"/>
        </w:rPr>
        <w:t xml:space="preserve"> оформити приймання-передачу пал</w:t>
      </w:r>
      <w:r w:rsidR="00982C64">
        <w:rPr>
          <w:sz w:val="28"/>
          <w:szCs w:val="28"/>
        </w:rPr>
        <w:t>ь</w:t>
      </w:r>
      <w:r w:rsidR="000C7C3A" w:rsidRPr="00C57AB7">
        <w:rPr>
          <w:sz w:val="28"/>
          <w:szCs w:val="28"/>
        </w:rPr>
        <w:t xml:space="preserve">но-мастильних матеріалів актом приймання-передачі відповідно до вимог чинного законодавства України. </w:t>
      </w:r>
    </w:p>
    <w:p w14:paraId="2F4A3109" w14:textId="77777777" w:rsidR="000C7C3A" w:rsidRPr="000C7C3A" w:rsidRDefault="00254D1D" w:rsidP="000C7C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0C7C3A" w:rsidRPr="000C7C3A">
        <w:rPr>
          <w:sz w:val="28"/>
          <w:szCs w:val="28"/>
        </w:rPr>
        <w:t>Контроль за виконанням рішення покласти на заступника міського голови з питань діяльності виконавчих органів міської ради Юлі</w:t>
      </w:r>
      <w:r w:rsidR="00DB535B">
        <w:rPr>
          <w:sz w:val="28"/>
          <w:szCs w:val="28"/>
        </w:rPr>
        <w:t>ю</w:t>
      </w:r>
      <w:r w:rsidR="000C7C3A" w:rsidRPr="000C7C3A">
        <w:rPr>
          <w:sz w:val="28"/>
          <w:szCs w:val="28"/>
        </w:rPr>
        <w:t xml:space="preserve"> Дацюк.</w:t>
      </w:r>
    </w:p>
    <w:p w14:paraId="4C47E37C" w14:textId="77777777" w:rsidR="000C7C3A" w:rsidRDefault="000C7C3A" w:rsidP="000C7C3A">
      <w:pPr>
        <w:ind w:firstLine="567"/>
        <w:jc w:val="both"/>
        <w:rPr>
          <w:lang w:val="ru-RU"/>
        </w:rPr>
      </w:pPr>
    </w:p>
    <w:p w14:paraId="7CEEF53E" w14:textId="77777777" w:rsidR="000C7C3A" w:rsidRDefault="000C7C3A" w:rsidP="000C7C3A">
      <w:pPr>
        <w:ind w:firstLine="567"/>
        <w:jc w:val="both"/>
        <w:rPr>
          <w:lang w:val="ru-RU"/>
        </w:rPr>
      </w:pPr>
    </w:p>
    <w:p w14:paraId="76434C9F" w14:textId="77777777" w:rsidR="000C7C3A" w:rsidRDefault="000C7C3A" w:rsidP="000C7C3A">
      <w:pPr>
        <w:rPr>
          <w:sz w:val="28"/>
          <w:szCs w:val="28"/>
        </w:rPr>
      </w:pPr>
      <w:r w:rsidRPr="000C7C3A">
        <w:rPr>
          <w:sz w:val="28"/>
          <w:szCs w:val="28"/>
        </w:rPr>
        <w:t xml:space="preserve">Секретар міської ради </w:t>
      </w:r>
      <w:r>
        <w:rPr>
          <w:sz w:val="28"/>
          <w:szCs w:val="28"/>
        </w:rPr>
        <w:t xml:space="preserve">                                                </w:t>
      </w:r>
      <w:r w:rsidRPr="000C7C3A">
        <w:rPr>
          <w:sz w:val="28"/>
          <w:szCs w:val="28"/>
        </w:rPr>
        <w:t xml:space="preserve">Андрій РАЗУМОВСЬКИЙ </w:t>
      </w:r>
    </w:p>
    <w:p w14:paraId="0EDF6EC5" w14:textId="77777777" w:rsidR="000C7C3A" w:rsidRDefault="000C7C3A" w:rsidP="000C7C3A">
      <w:pPr>
        <w:rPr>
          <w:sz w:val="28"/>
          <w:szCs w:val="28"/>
        </w:rPr>
      </w:pPr>
    </w:p>
    <w:p w14:paraId="2CA92A8C" w14:textId="77777777" w:rsidR="000C7C3A" w:rsidRDefault="000C7C3A" w:rsidP="000C7C3A">
      <w:pPr>
        <w:rPr>
          <w:sz w:val="28"/>
          <w:szCs w:val="28"/>
        </w:rPr>
      </w:pPr>
      <w:r w:rsidRPr="000C7C3A">
        <w:rPr>
          <w:sz w:val="28"/>
          <w:szCs w:val="28"/>
        </w:rPr>
        <w:t xml:space="preserve">Керуючий справами </w:t>
      </w:r>
    </w:p>
    <w:p w14:paraId="70D2126D" w14:textId="77777777" w:rsidR="000C7C3A" w:rsidRDefault="000C7C3A" w:rsidP="000C7C3A">
      <w:pPr>
        <w:rPr>
          <w:sz w:val="28"/>
          <w:szCs w:val="28"/>
        </w:rPr>
      </w:pPr>
      <w:r w:rsidRPr="000C7C3A">
        <w:rPr>
          <w:sz w:val="28"/>
          <w:szCs w:val="28"/>
        </w:rPr>
        <w:t xml:space="preserve">виконавчого комітету міської ради </w:t>
      </w:r>
      <w:r>
        <w:rPr>
          <w:sz w:val="28"/>
          <w:szCs w:val="28"/>
        </w:rPr>
        <w:t xml:space="preserve">                          </w:t>
      </w:r>
      <w:r w:rsidRPr="000C7C3A">
        <w:rPr>
          <w:sz w:val="28"/>
          <w:szCs w:val="28"/>
        </w:rPr>
        <w:t xml:space="preserve">Наталія ЮРЧЕНКО </w:t>
      </w:r>
    </w:p>
    <w:p w14:paraId="4619CA12" w14:textId="77777777" w:rsidR="000C7C3A" w:rsidRPr="000C7C3A" w:rsidRDefault="000C7C3A" w:rsidP="000C7C3A"/>
    <w:p w14:paraId="6669F2B9" w14:textId="77777777" w:rsidR="000C7C3A" w:rsidRPr="000C7C3A" w:rsidRDefault="000C7C3A" w:rsidP="000C7C3A">
      <w:pPr>
        <w:rPr>
          <w:lang w:val="ru-RU"/>
        </w:rPr>
      </w:pPr>
      <w:r w:rsidRPr="000C7C3A">
        <w:t>Майборода 284 177</w:t>
      </w:r>
    </w:p>
    <w:sectPr w:rsidR="000C7C3A" w:rsidRPr="000C7C3A" w:rsidSect="00982C64">
      <w:headerReference w:type="default" r:id="rId8"/>
      <w:pgSz w:w="11906" w:h="16838"/>
      <w:pgMar w:top="567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C5393" w14:textId="77777777" w:rsidR="00394637" w:rsidRDefault="00394637">
      <w:r>
        <w:separator/>
      </w:r>
    </w:p>
  </w:endnote>
  <w:endnote w:type="continuationSeparator" w:id="0">
    <w:p w14:paraId="19CE31C7" w14:textId="77777777" w:rsidR="00394637" w:rsidRDefault="0039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C538F" w14:textId="77777777" w:rsidR="00394637" w:rsidRDefault="00394637">
      <w:r>
        <w:separator/>
      </w:r>
    </w:p>
  </w:footnote>
  <w:footnote w:type="continuationSeparator" w:id="0">
    <w:p w14:paraId="07098FB4" w14:textId="77777777" w:rsidR="00394637" w:rsidRDefault="0039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16075"/>
      <w:docPartObj>
        <w:docPartGallery w:val="Page Numbers (Top of Page)"/>
        <w:docPartUnique/>
      </w:docPartObj>
    </w:sdtPr>
    <w:sdtContent>
      <w:p w14:paraId="26556742" w14:textId="77777777" w:rsidR="006B5F76" w:rsidRDefault="006F2F41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0C7C3A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35671423" w14:textId="77777777" w:rsidR="006B5F76" w:rsidRDefault="006B5F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F76"/>
    <w:rsid w:val="000833BC"/>
    <w:rsid w:val="000C7C3A"/>
    <w:rsid w:val="00254D1D"/>
    <w:rsid w:val="00394637"/>
    <w:rsid w:val="00683683"/>
    <w:rsid w:val="006B5B9E"/>
    <w:rsid w:val="006B5F76"/>
    <w:rsid w:val="006E485B"/>
    <w:rsid w:val="006F2F41"/>
    <w:rsid w:val="00793021"/>
    <w:rsid w:val="00882464"/>
    <w:rsid w:val="0094618B"/>
    <w:rsid w:val="00982C64"/>
    <w:rsid w:val="00A47D16"/>
    <w:rsid w:val="00B41F2D"/>
    <w:rsid w:val="00B73514"/>
    <w:rsid w:val="00C9045C"/>
    <w:rsid w:val="00DB535B"/>
    <w:rsid w:val="00F1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AA07"/>
  <w15:docId w15:val="{35FBDD65-C53C-4B27-BA30-DCD406E1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qFormat/>
    <w:rsid w:val="00403E6F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unhideWhenUsed/>
    <w:rsid w:val="00EC7DDD"/>
    <w:pPr>
      <w:spacing w:after="120"/>
    </w:pPr>
  </w:style>
  <w:style w:type="paragraph" w:styleId="ac">
    <w:name w:val="List"/>
    <w:basedOn w:val="aa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4">
    <w:name w:val="header"/>
    <w:basedOn w:val="a"/>
    <w:link w:val="a3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1033</Words>
  <Characters>590</Characters>
  <Application>Microsoft Office Word</Application>
  <DocSecurity>0</DocSecurity>
  <Lines>4</Lines>
  <Paragraphs>3</Paragraphs>
  <ScaleCrop>false</ScaleCrop>
  <Company>UralSOFT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53</cp:revision>
  <cp:lastPrinted>2022-05-30T14:19:00Z</cp:lastPrinted>
  <dcterms:created xsi:type="dcterms:W3CDTF">2022-06-06T08:38:00Z</dcterms:created>
  <dcterms:modified xsi:type="dcterms:W3CDTF">2026-08-17T11:39:00Z</dcterms:modified>
  <dc:language>uk-UA</dc:language>
</cp:coreProperties>
</file>