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E3182" w14:textId="5B1C0786" w:rsidR="00D307D0" w:rsidRDefault="00732AB4" w:rsidP="00D307D0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51E01FFB">
          <v:rect id="_x0000_tole_rId2" o:spid="_x0000_s1032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3B7B0DC7">
          <v:rect id="_x0000_s1031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43073110">
          <v:rect id="_x0000_s1030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="00D307D0">
        <w:object w:dxaOrig="3105" w:dyaOrig="3300" w14:anchorId="5BBCCD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3061635" r:id="rId5"/>
        </w:object>
      </w:r>
    </w:p>
    <w:p w14:paraId="225E3D31" w14:textId="77777777" w:rsidR="00D307D0" w:rsidRDefault="00D307D0" w:rsidP="00D307D0">
      <w:pPr>
        <w:jc w:val="center"/>
        <w:rPr>
          <w:sz w:val="16"/>
          <w:szCs w:val="16"/>
        </w:rPr>
      </w:pPr>
    </w:p>
    <w:p w14:paraId="145E491C" w14:textId="77777777" w:rsidR="00D307D0" w:rsidRDefault="00D307D0" w:rsidP="00D307D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0277584" w14:textId="77777777" w:rsidR="00D307D0" w:rsidRDefault="00D307D0" w:rsidP="00D307D0">
      <w:pPr>
        <w:rPr>
          <w:color w:val="FF0000"/>
          <w:sz w:val="10"/>
          <w:szCs w:val="10"/>
        </w:rPr>
      </w:pPr>
    </w:p>
    <w:p w14:paraId="04D4013A" w14:textId="77777777" w:rsidR="00D307D0" w:rsidRDefault="00D307D0" w:rsidP="00D307D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543FD15B" w14:textId="77777777" w:rsidR="00D307D0" w:rsidRDefault="00D307D0" w:rsidP="00D307D0">
      <w:pPr>
        <w:jc w:val="center"/>
        <w:rPr>
          <w:b/>
          <w:bCs/>
          <w:sz w:val="20"/>
          <w:szCs w:val="20"/>
        </w:rPr>
      </w:pPr>
    </w:p>
    <w:p w14:paraId="2F4F7C9E" w14:textId="77777777" w:rsidR="00D307D0" w:rsidRDefault="00D307D0" w:rsidP="00D307D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176C83F4" w14:textId="77777777" w:rsidR="00D307D0" w:rsidRDefault="00D307D0" w:rsidP="00D307D0">
      <w:pPr>
        <w:jc w:val="center"/>
        <w:rPr>
          <w:bCs/>
          <w:sz w:val="40"/>
          <w:szCs w:val="40"/>
        </w:rPr>
      </w:pPr>
    </w:p>
    <w:p w14:paraId="390EF737" w14:textId="77777777" w:rsidR="00D307D0" w:rsidRDefault="00D307D0" w:rsidP="00D307D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43ACE8C4" w14:textId="77777777" w:rsidR="00946B9A" w:rsidRDefault="00946B9A">
      <w:pPr>
        <w:rPr>
          <w:rFonts w:cs="Arial"/>
        </w:rPr>
      </w:pPr>
    </w:p>
    <w:p w14:paraId="5B6A768D" w14:textId="14AF9D54" w:rsidR="00946B9A" w:rsidRDefault="00B73794" w:rsidP="00D307D0">
      <w:pPr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D307D0">
        <w:rPr>
          <w:sz w:val="28"/>
          <w:szCs w:val="28"/>
        </w:rPr>
        <w:t>внесення змін до</w:t>
      </w:r>
      <w:r>
        <w:rPr>
          <w:sz w:val="28"/>
          <w:szCs w:val="28"/>
        </w:rPr>
        <w:t xml:space="preserve"> рішення виконавчого комітету міської ради від 17.09.2025 № 585-2 «Про затвердження списку мешканців гуртожитку на вул. </w:t>
      </w:r>
      <w:r w:rsidR="00732AB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у м. Луцьку»</w:t>
      </w:r>
    </w:p>
    <w:p w14:paraId="1E52E6C7" w14:textId="77777777" w:rsidR="00946B9A" w:rsidRDefault="00946B9A">
      <w:pPr>
        <w:tabs>
          <w:tab w:val="left" w:pos="564"/>
        </w:tabs>
        <w:jc w:val="both"/>
        <w:rPr>
          <w:sz w:val="28"/>
          <w:szCs w:val="28"/>
        </w:rPr>
      </w:pPr>
    </w:p>
    <w:p w14:paraId="6D6C14D1" w14:textId="767E2C8D" w:rsidR="00946B9A" w:rsidRDefault="00B7379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Керуючись статтями 30, 52 Закону України «Про місцеве самоврядування в Україні», розглянувши звернення </w:t>
      </w:r>
      <w:r w:rsidR="00D307D0">
        <w:rPr>
          <w:sz w:val="28"/>
          <w:szCs w:val="28"/>
        </w:rPr>
        <w:t>О</w:t>
      </w:r>
      <w:r>
        <w:rPr>
          <w:sz w:val="28"/>
          <w:szCs w:val="28"/>
        </w:rPr>
        <w:t>б’єднання співвласників багатоквартирного будинку «ВІКТОРІЯ» від 07.09.2026 № 08, матеріали, подані відділом з обліку та розподілу житла департаменту житлово-комунального господарства, враховуючи пропозиції громадської комісії з житлових питань при виконавчому комітеті Луцької міської ради, виконавчий комітет міської ради</w:t>
      </w:r>
    </w:p>
    <w:p w14:paraId="66677C6D" w14:textId="77777777" w:rsidR="00946B9A" w:rsidRDefault="00946B9A">
      <w:pPr>
        <w:tabs>
          <w:tab w:val="left" w:pos="564"/>
        </w:tabs>
        <w:jc w:val="both"/>
        <w:rPr>
          <w:sz w:val="28"/>
          <w:szCs w:val="28"/>
        </w:rPr>
      </w:pPr>
    </w:p>
    <w:p w14:paraId="2B1D4E05" w14:textId="77777777" w:rsidR="00946B9A" w:rsidRDefault="00B73794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1E46E94A" w14:textId="77777777" w:rsidR="00946B9A" w:rsidRDefault="00946B9A">
      <w:pPr>
        <w:jc w:val="both"/>
        <w:rPr>
          <w:sz w:val="28"/>
          <w:szCs w:val="28"/>
        </w:rPr>
      </w:pPr>
    </w:p>
    <w:p w14:paraId="21707CB3" w14:textId="2B1AEEDB" w:rsidR="00946B9A" w:rsidRDefault="00B737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07D0">
        <w:rPr>
          <w:sz w:val="28"/>
          <w:szCs w:val="28"/>
        </w:rPr>
        <w:t xml:space="preserve"> Внести зміни в </w:t>
      </w:r>
      <w:r>
        <w:rPr>
          <w:sz w:val="28"/>
          <w:szCs w:val="28"/>
        </w:rPr>
        <w:t>додаток до  рішення виконавчого комітету міської ради від 17.09.2025 №</w:t>
      </w:r>
      <w:r w:rsidR="00D307D0">
        <w:rPr>
          <w:sz w:val="28"/>
          <w:szCs w:val="28"/>
        </w:rPr>
        <w:t> </w:t>
      </w:r>
      <w:r>
        <w:rPr>
          <w:sz w:val="28"/>
          <w:szCs w:val="28"/>
        </w:rPr>
        <w:t>585-2 «Про затвердження списку мешканців гуртожитку на вул. </w:t>
      </w:r>
      <w:r w:rsidR="00732AB4">
        <w:rPr>
          <w:sz w:val="28"/>
          <w:szCs w:val="28"/>
        </w:rPr>
        <w:t>_______</w:t>
      </w:r>
      <w:r>
        <w:rPr>
          <w:sz w:val="28"/>
          <w:szCs w:val="28"/>
        </w:rPr>
        <w:t xml:space="preserve"> у м. Луцьку»</w:t>
      </w:r>
      <w:r w:rsidR="00D307D0">
        <w:rPr>
          <w:sz w:val="28"/>
          <w:szCs w:val="28"/>
        </w:rPr>
        <w:t xml:space="preserve">, доповнивши пунктом 7 </w:t>
      </w:r>
      <w:r w:rsidR="003B2772">
        <w:rPr>
          <w:sz w:val="28"/>
          <w:szCs w:val="28"/>
        </w:rPr>
        <w:t xml:space="preserve">у редакції </w:t>
      </w:r>
      <w:r>
        <w:rPr>
          <w:sz w:val="28"/>
          <w:szCs w:val="28"/>
        </w:rPr>
        <w:t>згідно з додатком.</w:t>
      </w:r>
    </w:p>
    <w:p w14:paraId="736C9712" w14:textId="732DA739" w:rsidR="00946B9A" w:rsidRDefault="00B737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Начальник</w:t>
      </w:r>
      <w:r w:rsidR="00846CAC">
        <w:rPr>
          <w:sz w:val="28"/>
          <w:szCs w:val="28"/>
        </w:rPr>
        <w:t>ові</w:t>
      </w:r>
      <w:r>
        <w:rPr>
          <w:sz w:val="28"/>
          <w:szCs w:val="28"/>
        </w:rPr>
        <w:t xml:space="preserve"> відділу з обліку та розподілу житла департаменту житлово-комунального господарства Козюті Геннадію видати Бортник Н.А. ордер на житлове приміщення № </w:t>
      </w:r>
      <w:r w:rsidR="00732AB4">
        <w:rPr>
          <w:sz w:val="28"/>
          <w:szCs w:val="28"/>
        </w:rPr>
        <w:t xml:space="preserve">_ </w:t>
      </w:r>
      <w:r>
        <w:rPr>
          <w:sz w:val="28"/>
          <w:szCs w:val="28"/>
        </w:rPr>
        <w:t>в гуртожитку на вул.</w:t>
      </w:r>
      <w:r w:rsidR="00D307D0">
        <w:rPr>
          <w:sz w:val="28"/>
          <w:szCs w:val="28"/>
        </w:rPr>
        <w:t> </w:t>
      </w:r>
      <w:r w:rsidR="00732AB4">
        <w:rPr>
          <w:sz w:val="28"/>
          <w:szCs w:val="28"/>
        </w:rPr>
        <w:t>______</w:t>
      </w:r>
      <w:r>
        <w:rPr>
          <w:sz w:val="28"/>
          <w:szCs w:val="28"/>
        </w:rPr>
        <w:t xml:space="preserve"> у м. Луцьку.</w:t>
      </w:r>
    </w:p>
    <w:p w14:paraId="27EC88A6" w14:textId="77777777" w:rsidR="00946B9A" w:rsidRDefault="00946B9A">
      <w:pPr>
        <w:jc w:val="both"/>
        <w:rPr>
          <w:sz w:val="28"/>
          <w:szCs w:val="28"/>
        </w:rPr>
      </w:pPr>
    </w:p>
    <w:p w14:paraId="38430C91" w14:textId="77777777" w:rsidR="00946B9A" w:rsidRDefault="00946B9A">
      <w:pPr>
        <w:jc w:val="both"/>
        <w:rPr>
          <w:sz w:val="28"/>
          <w:szCs w:val="28"/>
        </w:rPr>
      </w:pPr>
    </w:p>
    <w:p w14:paraId="7F45DC5B" w14:textId="12A56F87" w:rsidR="00946B9A" w:rsidRDefault="00B7379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07D0">
        <w:rPr>
          <w:sz w:val="28"/>
          <w:szCs w:val="28"/>
        </w:rPr>
        <w:t xml:space="preserve">     </w:t>
      </w:r>
      <w:r>
        <w:rPr>
          <w:sz w:val="28"/>
          <w:szCs w:val="28"/>
        </w:rPr>
        <w:t>Андрій РАЗУМОВСЬКИЙ</w:t>
      </w:r>
    </w:p>
    <w:p w14:paraId="36238C6A" w14:textId="77777777" w:rsidR="00946B9A" w:rsidRDefault="00946B9A">
      <w:pPr>
        <w:jc w:val="both"/>
        <w:rPr>
          <w:sz w:val="28"/>
          <w:szCs w:val="28"/>
        </w:rPr>
      </w:pPr>
    </w:p>
    <w:p w14:paraId="0CCE9401" w14:textId="77777777" w:rsidR="00946B9A" w:rsidRDefault="00946B9A">
      <w:pPr>
        <w:jc w:val="both"/>
        <w:rPr>
          <w:sz w:val="28"/>
          <w:szCs w:val="28"/>
        </w:rPr>
      </w:pPr>
    </w:p>
    <w:p w14:paraId="6C10A781" w14:textId="77777777" w:rsidR="00B73794" w:rsidRDefault="00B73794">
      <w:pPr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55F6E218" w14:textId="31194BD5" w:rsidR="00946B9A" w:rsidRDefault="00B73794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07D0">
        <w:rPr>
          <w:sz w:val="28"/>
          <w:szCs w:val="28"/>
        </w:rPr>
        <w:t xml:space="preserve">     </w:t>
      </w:r>
      <w:r>
        <w:rPr>
          <w:sz w:val="28"/>
          <w:szCs w:val="28"/>
        </w:rPr>
        <w:t>Наталія ЮРЧЕНКО</w:t>
      </w:r>
    </w:p>
    <w:p w14:paraId="7B4C91A6" w14:textId="77777777" w:rsidR="00946B9A" w:rsidRDefault="00946B9A">
      <w:pPr>
        <w:jc w:val="both"/>
        <w:rPr>
          <w:szCs w:val="28"/>
        </w:rPr>
      </w:pPr>
    </w:p>
    <w:p w14:paraId="437C92D4" w14:textId="77777777" w:rsidR="00946B9A" w:rsidRDefault="00946B9A">
      <w:pPr>
        <w:jc w:val="both"/>
        <w:rPr>
          <w:szCs w:val="28"/>
        </w:rPr>
      </w:pPr>
    </w:p>
    <w:p w14:paraId="1D199CDE" w14:textId="77777777" w:rsidR="00946B9A" w:rsidRDefault="00B73794">
      <w:pPr>
        <w:jc w:val="both"/>
      </w:pPr>
      <w:r>
        <w:t>Козюта 726 863</w:t>
      </w:r>
    </w:p>
    <w:sectPr w:rsidR="00946B9A"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6B9A"/>
    <w:rsid w:val="003B2772"/>
    <w:rsid w:val="00732AB4"/>
    <w:rsid w:val="00846CAC"/>
    <w:rsid w:val="00931C5D"/>
    <w:rsid w:val="00946B9A"/>
    <w:rsid w:val="00A30C5E"/>
    <w:rsid w:val="00B73794"/>
    <w:rsid w:val="00D307D0"/>
    <w:rsid w:val="00F8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8C7B03F"/>
  <w15:docId w15:val="{A2290134-CF4B-4F9B-837B-63EB259C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caption1">
    <w:name w:val="caption1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857</Words>
  <Characters>490</Characters>
  <Application>Microsoft Office Word</Application>
  <DocSecurity>0</DocSecurity>
  <Lines>4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Дорощук Тетяна - головний спеціаліст</cp:lastModifiedBy>
  <cp:revision>71</cp:revision>
  <cp:lastPrinted>2026-10-06T09:08:00Z</cp:lastPrinted>
  <dcterms:created xsi:type="dcterms:W3CDTF">2022-06-06T08:38:00Z</dcterms:created>
  <dcterms:modified xsi:type="dcterms:W3CDTF">2026-10-09T11:34:00Z</dcterms:modified>
  <dc:language>uk-UA</dc:language>
</cp:coreProperties>
</file>